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4F12" w14:textId="77777777" w:rsidR="00705E25" w:rsidRDefault="00705E25" w:rsidP="00705E25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/>
          <w:sz w:val="22"/>
          <w:szCs w:val="22"/>
          <w:rtl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July 26, 2020</w:t>
      </w:r>
    </w:p>
    <w:p w14:paraId="49650BE8" w14:textId="30EA12DF" w:rsidR="00BB7D96" w:rsidRPr="005F6911" w:rsidRDefault="00152E32" w:rsidP="009762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</w:pPr>
      <w:r w:rsidRPr="005F6911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Shiri Zemah Shamir</w:t>
      </w:r>
    </w:p>
    <w:p w14:paraId="4486B27A" w14:textId="77777777" w:rsidR="009762FC" w:rsidRPr="005F6911" w:rsidRDefault="009762FC" w:rsidP="009762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5F691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CURRICULUM VITAE</w:t>
      </w:r>
    </w:p>
    <w:p w14:paraId="7E79BB12" w14:textId="77777777" w:rsidR="009762FC" w:rsidRPr="005F6911" w:rsidRDefault="009762FC" w:rsidP="00976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F0AB00E" w14:textId="77777777" w:rsidR="00BB7D96" w:rsidRPr="005F6911" w:rsidRDefault="00BB7D96" w:rsidP="00BB7D96">
      <w:pPr>
        <w:widowControl w:val="0"/>
        <w:autoSpaceDE w:val="0"/>
        <w:autoSpaceDN w:val="0"/>
        <w:bidi w:val="0"/>
        <w:adjustRightInd w:val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5F6911">
        <w:rPr>
          <w:rFonts w:asciiTheme="minorHAnsi" w:hAnsiTheme="minorHAnsi"/>
          <w:b/>
          <w:bCs/>
          <w:sz w:val="22"/>
          <w:szCs w:val="22"/>
          <w:u w:val="single"/>
        </w:rPr>
        <w:t>Personal Information</w:t>
      </w:r>
    </w:p>
    <w:p w14:paraId="7810CF24" w14:textId="77777777" w:rsidR="009762FC" w:rsidRPr="005F6911" w:rsidRDefault="009762FC" w:rsidP="009762FC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  <w:lang w:val="en-US"/>
        </w:rPr>
      </w:pPr>
      <w:r w:rsidRPr="005F6911">
        <w:rPr>
          <w:rFonts w:asciiTheme="minorHAnsi" w:hAnsiTheme="minorHAnsi"/>
          <w:sz w:val="22"/>
          <w:szCs w:val="22"/>
          <w:lang w:val="en-US"/>
        </w:rPr>
        <w:t>Address:</w:t>
      </w:r>
      <w:r w:rsidRPr="005F6911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="00152E32" w:rsidRPr="005F6911">
        <w:rPr>
          <w:rFonts w:asciiTheme="minorHAnsi" w:hAnsiTheme="minorHAnsi" w:cs="Times New Roman"/>
          <w:sz w:val="22"/>
          <w:szCs w:val="22"/>
          <w:lang w:val="en-US"/>
        </w:rPr>
        <w:t>Netiv</w:t>
      </w:r>
      <w:proofErr w:type="spellEnd"/>
      <w:r w:rsidR="00152E32" w:rsidRPr="005F6911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proofErr w:type="spellStart"/>
      <w:r w:rsidR="00152E32" w:rsidRPr="005F6911">
        <w:rPr>
          <w:rFonts w:asciiTheme="minorHAnsi" w:hAnsiTheme="minorHAnsi" w:cs="Times New Roman"/>
          <w:sz w:val="22"/>
          <w:szCs w:val="22"/>
          <w:lang w:val="en-US"/>
        </w:rPr>
        <w:t>Hakramim</w:t>
      </w:r>
      <w:proofErr w:type="spellEnd"/>
      <w:r w:rsidR="00152E32" w:rsidRPr="005F6911">
        <w:rPr>
          <w:rFonts w:asciiTheme="minorHAnsi" w:hAnsiTheme="minorHAnsi" w:cs="Times New Roman"/>
          <w:sz w:val="22"/>
          <w:szCs w:val="22"/>
          <w:lang w:val="en-US"/>
        </w:rPr>
        <w:t xml:space="preserve"> 35, Atlit</w:t>
      </w:r>
    </w:p>
    <w:p w14:paraId="37E791EA" w14:textId="77777777" w:rsidR="00BB7D96" w:rsidRPr="005F6911" w:rsidRDefault="00BB7D96" w:rsidP="00BB7D96">
      <w:pPr>
        <w:widowControl w:val="0"/>
        <w:autoSpaceDE w:val="0"/>
        <w:autoSpaceDN w:val="0"/>
        <w:bidi w:val="0"/>
        <w:adjustRightInd w:val="0"/>
        <w:ind w:left="1361" w:hanging="1361"/>
        <w:rPr>
          <w:rFonts w:asciiTheme="minorHAnsi" w:hAnsiTheme="minorHAnsi"/>
          <w:sz w:val="22"/>
          <w:szCs w:val="22"/>
        </w:rPr>
      </w:pPr>
      <w:r w:rsidRPr="005F6911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152E32" w:rsidRPr="005F6911">
          <w:rPr>
            <w:rStyle w:val="Hyperlink"/>
            <w:rFonts w:asciiTheme="minorHAnsi" w:hAnsiTheme="minorHAnsi"/>
            <w:sz w:val="22"/>
            <w:szCs w:val="22"/>
          </w:rPr>
          <w:t>Shiri.zemahshamir@idc.ac.il</w:t>
        </w:r>
      </w:hyperlink>
      <w:r w:rsidR="00152E32" w:rsidRPr="005F6911">
        <w:rPr>
          <w:rFonts w:asciiTheme="minorHAnsi" w:hAnsiTheme="minorHAnsi"/>
          <w:sz w:val="22"/>
          <w:szCs w:val="22"/>
        </w:rPr>
        <w:t xml:space="preserve"> </w:t>
      </w:r>
      <w:r w:rsidRPr="005F6911">
        <w:rPr>
          <w:rFonts w:asciiTheme="minorHAnsi" w:hAnsiTheme="minorHAnsi"/>
          <w:sz w:val="22"/>
          <w:szCs w:val="22"/>
        </w:rPr>
        <w:tab/>
      </w:r>
    </w:p>
    <w:p w14:paraId="49D57EF8" w14:textId="77777777" w:rsidR="00BB7D96" w:rsidRPr="005F6911" w:rsidRDefault="00BB7D96" w:rsidP="00BB7D96">
      <w:pPr>
        <w:widowControl w:val="0"/>
        <w:autoSpaceDE w:val="0"/>
        <w:autoSpaceDN w:val="0"/>
        <w:bidi w:val="0"/>
        <w:adjustRightInd w:val="0"/>
        <w:ind w:left="1361" w:hanging="1361"/>
        <w:rPr>
          <w:rFonts w:asciiTheme="minorHAnsi" w:hAnsiTheme="minorHAnsi"/>
          <w:sz w:val="22"/>
          <w:szCs w:val="22"/>
        </w:rPr>
      </w:pPr>
      <w:r w:rsidRPr="005F6911">
        <w:rPr>
          <w:rFonts w:asciiTheme="minorHAnsi" w:hAnsiTheme="minorHAnsi"/>
          <w:sz w:val="22"/>
          <w:szCs w:val="22"/>
        </w:rPr>
        <w:t xml:space="preserve">Phone: </w:t>
      </w:r>
      <w:r w:rsidR="00152E32" w:rsidRPr="005F6911">
        <w:rPr>
          <w:rFonts w:asciiTheme="minorHAnsi" w:hAnsiTheme="minorHAnsi"/>
          <w:sz w:val="22"/>
          <w:szCs w:val="22"/>
        </w:rPr>
        <w:t>972 545496952</w:t>
      </w:r>
      <w:r w:rsidRPr="005F6911">
        <w:rPr>
          <w:rFonts w:asciiTheme="minorHAnsi" w:hAnsiTheme="minorHAnsi"/>
          <w:sz w:val="22"/>
          <w:szCs w:val="22"/>
        </w:rPr>
        <w:tab/>
      </w:r>
    </w:p>
    <w:p w14:paraId="1E74DC71" w14:textId="3AFEAF49" w:rsidR="00BB7D96" w:rsidRDefault="00BB7D96" w:rsidP="005F6911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  <w:r w:rsidRPr="005F6911">
        <w:rPr>
          <w:rFonts w:asciiTheme="minorHAnsi" w:hAnsiTheme="minorHAnsi"/>
          <w:sz w:val="22"/>
          <w:szCs w:val="22"/>
        </w:rPr>
        <w:t>Website:</w:t>
      </w:r>
      <w:r w:rsidR="00152E32" w:rsidRPr="005F6911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BF5F95" w:rsidRPr="007C3CD2">
          <w:rPr>
            <w:rStyle w:val="Hyperlink"/>
            <w:rFonts w:asciiTheme="minorHAnsi" w:hAnsiTheme="minorHAnsi"/>
            <w:sz w:val="22"/>
            <w:szCs w:val="22"/>
          </w:rPr>
          <w:t>https://www.researchgate.net/profile/Shiri_Zemah_Shamir</w:t>
        </w:r>
      </w:hyperlink>
    </w:p>
    <w:p w14:paraId="0439A78E" w14:textId="77777777" w:rsidR="009762FC" w:rsidRPr="005F6911" w:rsidRDefault="009762FC" w:rsidP="00976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</w:rPr>
      </w:pPr>
    </w:p>
    <w:p w14:paraId="32DDB785" w14:textId="77777777" w:rsidR="009762FC" w:rsidRPr="005F6911" w:rsidRDefault="009762FC" w:rsidP="00CF7EE6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5F691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 xml:space="preserve">Academic Education </w:t>
      </w:r>
    </w:p>
    <w:p w14:paraId="7ED64759" w14:textId="77777777" w:rsidR="00A2177B" w:rsidRPr="005F6911" w:rsidRDefault="00A2177B" w:rsidP="00A2177B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Times New Roman"/>
          <w:sz w:val="22"/>
          <w:szCs w:val="22"/>
          <w:lang w:eastAsia="en-US"/>
        </w:rPr>
      </w:pPr>
      <w:r w:rsidRPr="005F6911">
        <w:rPr>
          <w:rFonts w:asciiTheme="minorHAnsi" w:hAnsiTheme="minorHAnsi"/>
          <w:b/>
          <w:bCs/>
          <w:sz w:val="22"/>
          <w:szCs w:val="22"/>
          <w:lang w:val="en-US"/>
        </w:rPr>
        <w:t>1998</w:t>
      </w:r>
      <w:r w:rsidR="005F6911" w:rsidRPr="005F6911">
        <w:rPr>
          <w:rFonts w:asciiTheme="minorHAnsi" w:hAnsiTheme="minorHAnsi"/>
          <w:sz w:val="22"/>
          <w:szCs w:val="22"/>
          <w:lang w:val="en-US"/>
        </w:rPr>
        <w:tab/>
      </w:r>
      <w:r w:rsidRPr="005F6911">
        <w:rPr>
          <w:rFonts w:asciiTheme="minorHAnsi" w:hAnsiTheme="minorHAnsi"/>
          <w:sz w:val="22"/>
          <w:szCs w:val="22"/>
          <w:lang w:val="en-US"/>
        </w:rPr>
        <w:t xml:space="preserve"> B.A., </w:t>
      </w:r>
      <w:r w:rsidRPr="005F6911">
        <w:rPr>
          <w:rFonts w:asciiTheme="minorHAnsi" w:hAnsiTheme="minorHAnsi" w:cs="Times New Roman"/>
          <w:sz w:val="22"/>
          <w:szCs w:val="22"/>
          <w:lang w:eastAsia="en-US"/>
        </w:rPr>
        <w:t>Dept. of Economics, University of Haifa.</w:t>
      </w:r>
    </w:p>
    <w:p w14:paraId="7D7C1FF5" w14:textId="77777777" w:rsidR="000B6995" w:rsidRPr="005F6911" w:rsidRDefault="005F6911" w:rsidP="005F6911">
      <w:pPr>
        <w:bidi w:val="0"/>
        <w:ind w:left="720" w:right="360" w:hanging="720"/>
        <w:rPr>
          <w:rFonts w:asciiTheme="minorHAnsi" w:hAnsiTheme="minorHAnsi" w:cs="Times New Roman"/>
          <w:sz w:val="22"/>
          <w:szCs w:val="22"/>
          <w:lang w:val="en-GB"/>
        </w:rPr>
      </w:pPr>
      <w:r w:rsidRPr="005F6911">
        <w:rPr>
          <w:rFonts w:asciiTheme="minorHAnsi" w:hAnsiTheme="minorHAnsi"/>
          <w:b/>
          <w:bCs/>
          <w:sz w:val="22"/>
          <w:szCs w:val="22"/>
        </w:rPr>
        <w:t>2002</w:t>
      </w:r>
      <w:r w:rsidRPr="005F6911">
        <w:rPr>
          <w:rFonts w:asciiTheme="minorHAnsi" w:hAnsiTheme="minorHAnsi"/>
          <w:sz w:val="22"/>
          <w:szCs w:val="22"/>
        </w:rPr>
        <w:tab/>
      </w:r>
      <w:r w:rsidR="00A2177B" w:rsidRPr="005F6911">
        <w:rPr>
          <w:rFonts w:asciiTheme="minorHAnsi" w:hAnsiTheme="minorHAnsi"/>
          <w:sz w:val="22"/>
          <w:szCs w:val="22"/>
        </w:rPr>
        <w:t xml:space="preserve"> M.Sc., </w:t>
      </w:r>
      <w:r w:rsidR="00A2177B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Dept. of Economics, University of Haifa, and Industrial Engineering </w:t>
      </w:r>
      <w:proofErr w:type="gramStart"/>
      <w:r w:rsidR="00A2177B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and </w:t>
      </w:r>
      <w:r w:rsidR="007117FC">
        <w:rPr>
          <w:rFonts w:asciiTheme="minorHAnsi" w:hAnsiTheme="minorHAnsi" w:cs="Times New Roman"/>
          <w:sz w:val="22"/>
          <w:szCs w:val="22"/>
          <w:lang w:eastAsia="en-US"/>
        </w:rPr>
        <w:t xml:space="preserve"> </w:t>
      </w:r>
      <w:r w:rsidR="00A2177B" w:rsidRPr="005F6911">
        <w:rPr>
          <w:rFonts w:asciiTheme="minorHAnsi" w:hAnsiTheme="minorHAnsi" w:cs="Times New Roman"/>
          <w:sz w:val="22"/>
          <w:szCs w:val="22"/>
          <w:lang w:eastAsia="en-US"/>
        </w:rPr>
        <w:t>Management</w:t>
      </w:r>
      <w:proofErr w:type="gramEnd"/>
      <w:r w:rsidR="00A2177B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 Faculty, the Technion Israeli Institute of Technology.</w:t>
      </w:r>
      <w:r w:rsidR="000B6995" w:rsidRPr="005F6911">
        <w:rPr>
          <w:rFonts w:asciiTheme="minorHAnsi" w:hAnsiTheme="minorHAnsi" w:cs="Times New Roman"/>
          <w:sz w:val="22"/>
          <w:szCs w:val="22"/>
        </w:rPr>
        <w:t xml:space="preserve"> Thesis: “Economic Valuation of Habitats</w:t>
      </w:r>
      <w:r w:rsidR="000B6995" w:rsidRPr="005F6911">
        <w:rPr>
          <w:rFonts w:asciiTheme="minorHAnsi" w:hAnsiTheme="minorHAnsi" w:cs="Times New Roman"/>
          <w:sz w:val="22"/>
          <w:szCs w:val="22"/>
          <w:lang w:val="en-GB"/>
        </w:rPr>
        <w:t xml:space="preserve"> – the case of Mediterranean Grove”, 2002. </w:t>
      </w:r>
      <w:r w:rsidR="000B6995" w:rsidRPr="005F6911">
        <w:rPr>
          <w:rFonts w:asciiTheme="minorHAnsi" w:hAnsiTheme="minorHAnsi" w:cs="Times New Roman"/>
          <w:sz w:val="22"/>
          <w:szCs w:val="22"/>
        </w:rPr>
        <w:t xml:space="preserve">Hebrew, Supervisors - Prof. Mordechai Shechter and Dr. Naomi </w:t>
      </w:r>
      <w:proofErr w:type="spellStart"/>
      <w:r w:rsidR="000B6995" w:rsidRPr="005F6911">
        <w:rPr>
          <w:rFonts w:asciiTheme="minorHAnsi" w:hAnsiTheme="minorHAnsi" w:cs="Times New Roman"/>
          <w:sz w:val="22"/>
          <w:szCs w:val="22"/>
        </w:rPr>
        <w:t>Zeitouni</w:t>
      </w:r>
      <w:proofErr w:type="spellEnd"/>
      <w:r w:rsidR="000B6995" w:rsidRPr="005F6911">
        <w:rPr>
          <w:rFonts w:asciiTheme="minorHAnsi" w:hAnsiTheme="minorHAnsi" w:cs="Times New Roman"/>
          <w:sz w:val="22"/>
          <w:szCs w:val="22"/>
        </w:rPr>
        <w:t>.</w:t>
      </w:r>
    </w:p>
    <w:p w14:paraId="1DE2F94F" w14:textId="77777777" w:rsidR="009762FC" w:rsidRPr="005F6911" w:rsidRDefault="005F6911" w:rsidP="005F6911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="Times New Roman"/>
          <w:sz w:val="22"/>
          <w:szCs w:val="22"/>
          <w:lang w:val="en-US" w:eastAsia="en-US"/>
        </w:rPr>
      </w:pPr>
      <w:r w:rsidRPr="005F6911">
        <w:rPr>
          <w:rFonts w:asciiTheme="minorHAnsi" w:hAnsiTheme="minorHAnsi"/>
          <w:b/>
          <w:bCs/>
          <w:sz w:val="22"/>
          <w:szCs w:val="22"/>
          <w:lang w:val="en-US"/>
        </w:rPr>
        <w:t>2009</w:t>
      </w:r>
      <w:r>
        <w:rPr>
          <w:rFonts w:asciiTheme="minorHAnsi" w:hAnsiTheme="minorHAnsi"/>
          <w:sz w:val="22"/>
          <w:szCs w:val="22"/>
          <w:lang w:val="en-US"/>
        </w:rPr>
        <w:tab/>
      </w:r>
      <w:r w:rsidR="00A2177B" w:rsidRPr="005F6911">
        <w:rPr>
          <w:rFonts w:asciiTheme="minorHAnsi" w:hAnsiTheme="minorHAnsi"/>
          <w:sz w:val="22"/>
          <w:szCs w:val="22"/>
          <w:lang w:val="en-US"/>
        </w:rPr>
        <w:t xml:space="preserve"> PhD. </w:t>
      </w:r>
      <w:r w:rsidR="00A2177B" w:rsidRPr="005F6911">
        <w:rPr>
          <w:rFonts w:asciiTheme="minorHAnsi" w:hAnsiTheme="minorHAnsi" w:cs="Times New Roman"/>
          <w:sz w:val="22"/>
          <w:szCs w:val="22"/>
          <w:lang w:val="en-US" w:eastAsia="en-US"/>
        </w:rPr>
        <w:t>Dept. of Economics, University of Haifa, and Industrial Engineering and Management Faculty, the Technion Israeli Institute of Technology.</w:t>
      </w:r>
      <w:r w:rsidR="000B6995" w:rsidRPr="005F6911">
        <w:rPr>
          <w:rFonts w:asciiTheme="minorHAnsi" w:hAnsiTheme="minorHAnsi" w:cs="Times New Roman"/>
          <w:sz w:val="22"/>
          <w:szCs w:val="22"/>
          <w:lang w:val="en-US"/>
        </w:rPr>
        <w:t xml:space="preserve"> Thesis: "Setting Biodiversity Conservation Priorities: </w:t>
      </w:r>
      <w:proofErr w:type="gramStart"/>
      <w:r w:rsidR="000B6995" w:rsidRPr="005F6911">
        <w:rPr>
          <w:rFonts w:asciiTheme="minorHAnsi" w:hAnsiTheme="minorHAnsi" w:cs="Times New Roman"/>
          <w:sz w:val="22"/>
          <w:szCs w:val="22"/>
          <w:lang w:val="en-US"/>
        </w:rPr>
        <w:t>an</w:t>
      </w:r>
      <w:proofErr w:type="gramEnd"/>
      <w:r w:rsidR="000B6995" w:rsidRPr="005F6911">
        <w:rPr>
          <w:rFonts w:asciiTheme="minorHAnsi" w:hAnsiTheme="minorHAnsi" w:cs="Times New Roman"/>
          <w:sz w:val="22"/>
          <w:szCs w:val="22"/>
          <w:lang w:val="en-US"/>
        </w:rPr>
        <w:t xml:space="preserve"> Economic-Ecological Analysis", 2009. Hebrew, Supervisors - Prof. Mordechai Shechter and Prof. Benyamin </w:t>
      </w:r>
      <w:proofErr w:type="spellStart"/>
      <w:r w:rsidR="000B6995" w:rsidRPr="005F6911">
        <w:rPr>
          <w:rFonts w:asciiTheme="minorHAnsi" w:hAnsiTheme="minorHAnsi" w:cs="Times New Roman"/>
          <w:sz w:val="22"/>
          <w:szCs w:val="22"/>
          <w:lang w:val="en-US"/>
        </w:rPr>
        <w:t>Shitovitz</w:t>
      </w:r>
      <w:proofErr w:type="spellEnd"/>
      <w:r w:rsidR="000B6995" w:rsidRPr="005F6911">
        <w:rPr>
          <w:rFonts w:asciiTheme="minorHAnsi" w:hAnsiTheme="minorHAnsi" w:cs="Times New Roman"/>
          <w:sz w:val="22"/>
          <w:szCs w:val="22"/>
          <w:lang w:val="en-US"/>
        </w:rPr>
        <w:t>.</w:t>
      </w:r>
    </w:p>
    <w:p w14:paraId="2783168E" w14:textId="77777777" w:rsidR="009762FC" w:rsidRPr="005F6911" w:rsidRDefault="009762FC" w:rsidP="00CF7E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rPr>
          <w:rFonts w:asciiTheme="minorHAnsi" w:hAnsiTheme="minorHAnsi"/>
          <w:sz w:val="22"/>
          <w:szCs w:val="22"/>
          <w:rtl/>
        </w:rPr>
      </w:pPr>
    </w:p>
    <w:p w14:paraId="6B050AAB" w14:textId="77777777" w:rsidR="009762FC" w:rsidRPr="005F6911" w:rsidRDefault="009762FC" w:rsidP="00CF7EE6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5F691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Academic Employment</w:t>
      </w:r>
    </w:p>
    <w:p w14:paraId="3B772E18" w14:textId="77777777" w:rsidR="007117FC" w:rsidRPr="007117FC" w:rsidRDefault="007117FC" w:rsidP="007117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lang w:val="en-US"/>
        </w:rPr>
      </w:pPr>
      <w:r w:rsidRPr="007117FC">
        <w:rPr>
          <w:rFonts w:asciiTheme="minorHAnsi" w:hAnsiTheme="minorHAnsi"/>
          <w:b/>
          <w:bCs/>
          <w:sz w:val="22"/>
          <w:szCs w:val="22"/>
          <w:lang w:val="en-US"/>
        </w:rPr>
        <w:t xml:space="preserve">Oct </w:t>
      </w:r>
      <w:r w:rsidR="00A2177B" w:rsidRPr="007117FC">
        <w:rPr>
          <w:rFonts w:asciiTheme="minorHAnsi" w:hAnsiTheme="minorHAnsi"/>
          <w:b/>
          <w:bCs/>
          <w:sz w:val="22"/>
          <w:szCs w:val="22"/>
          <w:lang w:val="en-US"/>
        </w:rPr>
        <w:t>2017-</w:t>
      </w:r>
    </w:p>
    <w:p w14:paraId="66301ED1" w14:textId="77777777" w:rsidR="007117FC" w:rsidRDefault="007117FC" w:rsidP="007117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Times New Roman"/>
          <w:sz w:val="22"/>
          <w:szCs w:val="22"/>
          <w:lang w:val="en-US" w:eastAsia="en-US"/>
        </w:rPr>
      </w:pPr>
      <w:r w:rsidRPr="007117FC">
        <w:rPr>
          <w:rFonts w:asciiTheme="minorHAnsi" w:hAnsiTheme="minorHAnsi" w:cs="Times New Roman"/>
          <w:sz w:val="22"/>
          <w:szCs w:val="22"/>
          <w:lang w:val="en-US" w:eastAsia="en-US"/>
        </w:rPr>
        <w:t xml:space="preserve">Lecturer at the School of Sustainability, the Interdisciplinary Center (IDC), </w:t>
      </w:r>
      <w:proofErr w:type="spellStart"/>
      <w:r w:rsidRPr="007117FC">
        <w:rPr>
          <w:rFonts w:asciiTheme="minorHAnsi" w:hAnsiTheme="minorHAnsi" w:cs="Times New Roman"/>
          <w:sz w:val="22"/>
          <w:szCs w:val="22"/>
          <w:lang w:val="en-US" w:eastAsia="en-US"/>
        </w:rPr>
        <w:t>Hezeliya</w:t>
      </w:r>
      <w:proofErr w:type="spellEnd"/>
      <w:r w:rsidRPr="007117FC">
        <w:rPr>
          <w:rFonts w:asciiTheme="minorHAnsi" w:hAnsiTheme="minorHAnsi" w:cs="Times New Roman"/>
          <w:sz w:val="22"/>
          <w:szCs w:val="22"/>
          <w:lang w:val="en-US" w:eastAsia="en-US"/>
        </w:rPr>
        <w:t>, Israel.</w:t>
      </w:r>
    </w:p>
    <w:p w14:paraId="5F1B186F" w14:textId="77777777" w:rsidR="007117FC" w:rsidRPr="007117FC" w:rsidRDefault="000B6995" w:rsidP="007117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lang w:val="en-US"/>
        </w:rPr>
      </w:pPr>
      <w:r w:rsidRPr="007117FC">
        <w:rPr>
          <w:rFonts w:asciiTheme="minorHAnsi" w:hAnsiTheme="minorHAnsi"/>
          <w:b/>
          <w:bCs/>
          <w:sz w:val="22"/>
          <w:szCs w:val="22"/>
          <w:lang w:val="en-US"/>
        </w:rPr>
        <w:t xml:space="preserve">2016-2017 </w:t>
      </w:r>
    </w:p>
    <w:p w14:paraId="2D85325E" w14:textId="77777777" w:rsidR="007117FC" w:rsidRDefault="007117FC" w:rsidP="007117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2"/>
          <w:szCs w:val="22"/>
          <w:lang w:val="en-US"/>
        </w:rPr>
      </w:pPr>
      <w:r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Research fellow </w:t>
      </w:r>
      <w:r>
        <w:rPr>
          <w:rFonts w:asciiTheme="minorHAnsi" w:hAnsiTheme="minorHAnsi" w:cs="Times New Roman"/>
          <w:sz w:val="22"/>
          <w:szCs w:val="22"/>
          <w:lang w:eastAsia="en-US"/>
        </w:rPr>
        <w:t xml:space="preserve">at the </w:t>
      </w:r>
      <w:r w:rsidR="000B6995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School of sustainability, </w:t>
      </w:r>
      <w:r w:rsidRPr="007117FC">
        <w:rPr>
          <w:rFonts w:asciiTheme="minorHAnsi" w:hAnsiTheme="minorHAnsi" w:cs="Times New Roman"/>
          <w:sz w:val="22"/>
          <w:szCs w:val="22"/>
          <w:lang w:val="en-US" w:eastAsia="en-US"/>
        </w:rPr>
        <w:t xml:space="preserve">the Interdisciplinary Center (IDC), </w:t>
      </w:r>
      <w:proofErr w:type="spellStart"/>
      <w:r w:rsidRPr="007117FC">
        <w:rPr>
          <w:rFonts w:asciiTheme="minorHAnsi" w:hAnsiTheme="minorHAnsi" w:cs="Times New Roman"/>
          <w:sz w:val="22"/>
          <w:szCs w:val="22"/>
          <w:lang w:val="en-US" w:eastAsia="en-US"/>
        </w:rPr>
        <w:t>Hezeliya</w:t>
      </w:r>
      <w:proofErr w:type="spellEnd"/>
      <w:r w:rsidRPr="007117FC">
        <w:rPr>
          <w:rFonts w:asciiTheme="minorHAnsi" w:hAnsiTheme="minorHAnsi" w:cs="Times New Roman"/>
          <w:sz w:val="22"/>
          <w:szCs w:val="22"/>
          <w:lang w:val="en-US" w:eastAsia="en-US"/>
        </w:rPr>
        <w:t xml:space="preserve">, Israel </w:t>
      </w:r>
      <w:r w:rsidR="000B6995" w:rsidRPr="007117FC">
        <w:rPr>
          <w:rFonts w:asciiTheme="minorHAnsi" w:hAnsiTheme="minorHAnsi"/>
          <w:b/>
          <w:bCs/>
          <w:sz w:val="22"/>
          <w:szCs w:val="22"/>
          <w:lang w:val="en-US"/>
        </w:rPr>
        <w:t>20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11</w:t>
      </w:r>
      <w:r w:rsidR="000B6995" w:rsidRPr="007117FC">
        <w:rPr>
          <w:rFonts w:asciiTheme="minorHAnsi" w:hAnsiTheme="minorHAnsi"/>
          <w:b/>
          <w:bCs/>
          <w:sz w:val="22"/>
          <w:szCs w:val="22"/>
          <w:lang w:val="en-US"/>
        </w:rPr>
        <w:t>-2017</w:t>
      </w:r>
      <w:r w:rsidR="000B6995" w:rsidRPr="005F6911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9EA0408" w14:textId="77777777" w:rsidR="000B6995" w:rsidRPr="005F6911" w:rsidRDefault="007117FC" w:rsidP="007117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Times New Roman"/>
          <w:sz w:val="22"/>
          <w:szCs w:val="22"/>
          <w:lang w:eastAsia="en-US"/>
        </w:rPr>
      </w:pPr>
      <w:r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Researcher </w:t>
      </w:r>
      <w:r>
        <w:rPr>
          <w:rFonts w:asciiTheme="minorHAnsi" w:hAnsiTheme="minorHAnsi" w:cs="Times New Roman"/>
          <w:sz w:val="22"/>
          <w:szCs w:val="22"/>
          <w:lang w:eastAsia="en-US"/>
        </w:rPr>
        <w:t xml:space="preserve">at </w:t>
      </w:r>
      <w:r w:rsidR="000B6995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Natural Resource and Environmental Research </w:t>
      </w:r>
      <w:proofErr w:type="spellStart"/>
      <w:r w:rsidR="000B6995" w:rsidRPr="005F6911">
        <w:rPr>
          <w:rFonts w:asciiTheme="minorHAnsi" w:hAnsiTheme="minorHAnsi" w:cs="Times New Roman"/>
          <w:sz w:val="22"/>
          <w:szCs w:val="22"/>
          <w:lang w:eastAsia="en-US"/>
        </w:rPr>
        <w:t>Center</w:t>
      </w:r>
      <w:proofErr w:type="spellEnd"/>
      <w:r w:rsidR="000B6995" w:rsidRPr="005F6911">
        <w:rPr>
          <w:rFonts w:asciiTheme="minorHAnsi" w:hAnsiTheme="minorHAnsi" w:cs="Times New Roman"/>
          <w:sz w:val="22"/>
          <w:szCs w:val="22"/>
          <w:lang w:eastAsia="en-US"/>
        </w:rPr>
        <w:t>, University of Haifa,</w:t>
      </w:r>
      <w:r>
        <w:rPr>
          <w:rFonts w:asciiTheme="minorHAnsi" w:hAnsiTheme="minorHAnsi" w:cs="Times New Roman"/>
          <w:sz w:val="22"/>
          <w:szCs w:val="22"/>
          <w:lang w:eastAsia="en-US"/>
        </w:rPr>
        <w:t xml:space="preserve"> Israel</w:t>
      </w:r>
      <w:r w:rsidR="000B6995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. </w:t>
      </w:r>
    </w:p>
    <w:p w14:paraId="51A99679" w14:textId="77777777" w:rsidR="007117FC" w:rsidRDefault="007117FC" w:rsidP="000B6995">
      <w:pPr>
        <w:bidi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2009-2011</w:t>
      </w:r>
    </w:p>
    <w:p w14:paraId="71FE8B8D" w14:textId="77777777" w:rsidR="007117FC" w:rsidRPr="007117FC" w:rsidRDefault="007117FC" w:rsidP="007117FC">
      <w:pPr>
        <w:bidi w:val="0"/>
        <w:rPr>
          <w:rFonts w:asciiTheme="minorHAnsi" w:hAnsiTheme="minorHAnsi"/>
          <w:b/>
          <w:bCs/>
          <w:sz w:val="22"/>
          <w:szCs w:val="22"/>
        </w:rPr>
      </w:pPr>
      <w:r w:rsidRPr="007117FC">
        <w:rPr>
          <w:rFonts w:asciiTheme="minorHAnsi" w:hAnsiTheme="minorHAnsi"/>
          <w:sz w:val="22"/>
          <w:szCs w:val="22"/>
        </w:rPr>
        <w:t>Post-doc researcher at 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17FC">
        <w:rPr>
          <w:rFonts w:asciiTheme="minorHAnsi" w:hAnsiTheme="minorHAnsi"/>
          <w:sz w:val="22"/>
          <w:szCs w:val="22"/>
        </w:rPr>
        <w:t xml:space="preserve">Eitan </w:t>
      </w:r>
      <w:proofErr w:type="spellStart"/>
      <w:r w:rsidRPr="007117FC">
        <w:rPr>
          <w:rFonts w:asciiTheme="minorHAnsi" w:hAnsiTheme="minorHAnsi"/>
          <w:sz w:val="22"/>
          <w:szCs w:val="22"/>
        </w:rPr>
        <w:t>Berglas</w:t>
      </w:r>
      <w:proofErr w:type="spellEnd"/>
      <w:r w:rsidRPr="007117FC">
        <w:rPr>
          <w:rFonts w:asciiTheme="minorHAnsi" w:hAnsiTheme="minorHAnsi"/>
          <w:sz w:val="22"/>
          <w:szCs w:val="22"/>
        </w:rPr>
        <w:t xml:space="preserve"> School of Economics</w:t>
      </w:r>
      <w:r>
        <w:rPr>
          <w:rFonts w:asciiTheme="minorHAnsi" w:hAnsiTheme="minorHAnsi"/>
          <w:sz w:val="22"/>
          <w:szCs w:val="22"/>
        </w:rPr>
        <w:t xml:space="preserve">. </w:t>
      </w:r>
      <w:r w:rsidRPr="007117FC">
        <w:rPr>
          <w:rFonts w:asciiTheme="minorHAnsi" w:hAnsiTheme="minorHAnsi"/>
          <w:sz w:val="22"/>
          <w:szCs w:val="22"/>
        </w:rPr>
        <w:t>Tel Aviv University</w:t>
      </w:r>
      <w:r>
        <w:rPr>
          <w:rFonts w:asciiTheme="minorHAnsi" w:hAnsiTheme="minorHAnsi"/>
          <w:sz w:val="22"/>
          <w:szCs w:val="22"/>
        </w:rPr>
        <w:t>, Israel</w:t>
      </w:r>
      <w:r w:rsidRPr="007117F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Supervisor:</w:t>
      </w:r>
      <w:r w:rsidRPr="007117FC">
        <w:rPr>
          <w:rFonts w:cs="Times New Roman"/>
        </w:rPr>
        <w:t xml:space="preserve"> </w:t>
      </w:r>
      <w:r w:rsidRPr="007117FC">
        <w:rPr>
          <w:rFonts w:asciiTheme="minorHAnsi" w:hAnsiTheme="minorHAnsi"/>
          <w:sz w:val="22"/>
          <w:szCs w:val="22"/>
        </w:rPr>
        <w:t>Itzhak </w:t>
      </w:r>
      <w:proofErr w:type="spellStart"/>
      <w:r w:rsidRPr="007117FC">
        <w:rPr>
          <w:rFonts w:asciiTheme="minorHAnsi" w:hAnsiTheme="minorHAnsi"/>
          <w:sz w:val="22"/>
          <w:szCs w:val="22"/>
        </w:rPr>
        <w:t>Zilcha</w:t>
      </w:r>
      <w:proofErr w:type="spellEnd"/>
      <w:r>
        <w:rPr>
          <w:rFonts w:asciiTheme="minorHAnsi" w:hAnsiTheme="minorHAnsi"/>
          <w:sz w:val="22"/>
          <w:szCs w:val="22"/>
        </w:rPr>
        <w:t xml:space="preserve"> Prof. </w:t>
      </w:r>
      <w:r w:rsidRPr="007117FC">
        <w:rPr>
          <w:rFonts w:asciiTheme="minorHAnsi" w:hAnsiTheme="minorHAnsi"/>
          <w:sz w:val="22"/>
          <w:szCs w:val="22"/>
        </w:rPr>
        <w:t xml:space="preserve"> </w:t>
      </w:r>
      <w:r w:rsidRPr="007117FC">
        <w:rPr>
          <w:rFonts w:asciiTheme="minorHAnsi" w:hAnsiTheme="minorHAnsi"/>
          <w:sz w:val="22"/>
          <w:szCs w:val="22"/>
        </w:rPr>
        <w:br/>
      </w:r>
      <w:r w:rsidR="000B6995" w:rsidRPr="007117FC">
        <w:rPr>
          <w:rFonts w:asciiTheme="minorHAnsi" w:hAnsiTheme="minorHAnsi"/>
          <w:b/>
          <w:bCs/>
          <w:sz w:val="22"/>
          <w:szCs w:val="22"/>
        </w:rPr>
        <w:t xml:space="preserve">2003-2009 </w:t>
      </w:r>
    </w:p>
    <w:p w14:paraId="4D3C9A21" w14:textId="77777777" w:rsidR="000B6995" w:rsidRPr="005F6911" w:rsidRDefault="007117FC" w:rsidP="007117FC">
      <w:pPr>
        <w:bidi w:val="0"/>
        <w:rPr>
          <w:rFonts w:asciiTheme="minorHAnsi" w:hAnsiTheme="minorHAnsi" w:cs="Times New Roman"/>
          <w:sz w:val="22"/>
          <w:szCs w:val="22"/>
          <w:lang w:eastAsia="en-US"/>
        </w:rPr>
      </w:pPr>
      <w:r w:rsidRPr="005F6911">
        <w:rPr>
          <w:rFonts w:asciiTheme="minorHAnsi" w:hAnsiTheme="minorHAnsi" w:cs="Times New Roman"/>
          <w:sz w:val="22"/>
          <w:szCs w:val="22"/>
          <w:lang w:eastAsia="en-US"/>
        </w:rPr>
        <w:t>Research</w:t>
      </w:r>
      <w:r>
        <w:rPr>
          <w:rFonts w:asciiTheme="minorHAnsi" w:hAnsiTheme="minorHAnsi" w:cs="Times New Roman"/>
          <w:sz w:val="22"/>
          <w:szCs w:val="22"/>
          <w:lang w:eastAsia="en-US"/>
        </w:rPr>
        <w:t xml:space="preserve"> assistant at </w:t>
      </w:r>
      <w:r w:rsidR="000B6995" w:rsidRPr="005F6911">
        <w:rPr>
          <w:rFonts w:asciiTheme="minorHAnsi" w:hAnsiTheme="minorHAnsi" w:cs="Times New Roman"/>
          <w:sz w:val="22"/>
          <w:szCs w:val="22"/>
          <w:lang w:eastAsia="en-US"/>
        </w:rPr>
        <w:t xml:space="preserve">Natural Resource and Environmental Research Center, University of Haifa, </w:t>
      </w:r>
      <w:r>
        <w:rPr>
          <w:rFonts w:asciiTheme="minorHAnsi" w:hAnsiTheme="minorHAnsi" w:cs="Times New Roman"/>
          <w:sz w:val="22"/>
          <w:szCs w:val="22"/>
          <w:lang w:eastAsia="en-US"/>
        </w:rPr>
        <w:t xml:space="preserve">Israel. </w:t>
      </w:r>
    </w:p>
    <w:p w14:paraId="28F1D236" w14:textId="77777777" w:rsidR="00BB7D96" w:rsidRPr="005F6911" w:rsidRDefault="00BB7D96" w:rsidP="00CF7EE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</w:p>
    <w:p w14:paraId="601A1C82" w14:textId="77777777" w:rsidR="009C540F" w:rsidRPr="005F6911" w:rsidRDefault="009C540F" w:rsidP="00CF7EE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jc w:val="both"/>
        <w:rPr>
          <w:rFonts w:asciiTheme="minorHAnsi" w:hAnsiTheme="minorHAnsi"/>
          <w:b/>
          <w:bCs/>
          <w:sz w:val="22"/>
          <w:szCs w:val="22"/>
          <w:u w:val="single"/>
          <w:rtl/>
          <w:lang w:val="en-US"/>
        </w:rPr>
      </w:pPr>
    </w:p>
    <w:p w14:paraId="64C49E96" w14:textId="77777777" w:rsidR="00B52D9A" w:rsidRDefault="00B52D9A" w:rsidP="00D30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2D9A">
        <w:rPr>
          <w:rFonts w:asciiTheme="minorHAnsi" w:hAnsiTheme="minorHAnsi" w:cstheme="minorHAnsi"/>
          <w:b/>
          <w:bCs/>
          <w:sz w:val="22"/>
          <w:szCs w:val="22"/>
          <w:u w:val="single"/>
        </w:rPr>
        <w:t>Research Grants</w:t>
      </w:r>
    </w:p>
    <w:p w14:paraId="7E9203EF" w14:textId="77777777" w:rsidR="00FC14B6" w:rsidRDefault="00FC14B6" w:rsidP="00FC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9C713E" w14:textId="77777777" w:rsidR="00FC14B6" w:rsidRDefault="00FC14B6" w:rsidP="00FC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2020-2022   </w:t>
      </w:r>
      <w:r w:rsidRPr="00FC14B6">
        <w:rPr>
          <w:rFonts w:asciiTheme="minorHAnsi" w:hAnsiTheme="minorHAnsi" w:cstheme="minorHAnsi"/>
          <w:sz w:val="22"/>
          <w:szCs w:val="22"/>
        </w:rPr>
        <w:t>Israel Science Foundation (ISF): 'Energy trilemma in future decarbonized-</w:t>
      </w:r>
    </w:p>
    <w:p w14:paraId="7D174F2D" w14:textId="5D0F1F14" w:rsidR="00FC14B6" w:rsidRPr="00FC14B6" w:rsidRDefault="00FC14B6" w:rsidP="00FC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1057"/>
        <w:rPr>
          <w:rFonts w:asciiTheme="minorHAnsi" w:hAnsiTheme="minorHAnsi" w:cstheme="minorHAnsi"/>
          <w:sz w:val="22"/>
          <w:szCs w:val="22"/>
        </w:rPr>
      </w:pPr>
      <w:r w:rsidRPr="00FC14B6">
        <w:rPr>
          <w:rFonts w:asciiTheme="minorHAnsi" w:hAnsiTheme="minorHAnsi" w:cstheme="minorHAnsi"/>
          <w:sz w:val="22"/>
          <w:szCs w:val="22"/>
        </w:rPr>
        <w:t xml:space="preserve">decentralized electricity systems: a new evaluation framework and criteria'. Submitted to in collaboration with Dr. Parag and Dr. Teschner. </w:t>
      </w:r>
      <w:r>
        <w:rPr>
          <w:rFonts w:asciiTheme="minorHAnsi" w:hAnsiTheme="minorHAnsi" w:cstheme="minorHAnsi"/>
          <w:sz w:val="22"/>
          <w:szCs w:val="22"/>
        </w:rPr>
        <w:t>(~$145K)</w:t>
      </w:r>
    </w:p>
    <w:p w14:paraId="6604C7E4" w14:textId="4C9E955C" w:rsidR="00993865" w:rsidRDefault="00B52D9A" w:rsidP="00FC14B6">
      <w:pPr>
        <w:numPr>
          <w:ilvl w:val="1"/>
          <w:numId w:val="5"/>
        </w:numPr>
        <w:tabs>
          <w:tab w:val="left" w:pos="426"/>
          <w:tab w:val="left" w:pos="567"/>
        </w:tabs>
        <w:bidi w:val="0"/>
        <w:spacing w:line="276" w:lineRule="auto"/>
        <w:ind w:left="1057" w:hanging="10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2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Ministry of Energy (Israel-EU JRC collaboration): 'Mapping and modeling Israel's </w:t>
      </w:r>
      <w:r w:rsidR="000E52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0756924" w14:textId="0CCEC442" w:rsidR="00993865" w:rsidRDefault="00B52D9A" w:rsidP="00D30745">
      <w:pPr>
        <w:tabs>
          <w:tab w:val="left" w:pos="426"/>
          <w:tab w:val="left" w:pos="567"/>
        </w:tabs>
        <w:bidi w:val="0"/>
        <w:spacing w:line="276" w:lineRule="auto"/>
        <w:ind w:left="10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2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Water-Energy-Food-Ecosystem nexus'. Together with Prof. Yair, Dr.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Parag</w:t>
      </w:r>
      <w:r w:rsidRPr="00B52D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Dr. </w:t>
      </w:r>
      <w:r w:rsidR="009938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34F78D3" w14:textId="27FE478A" w:rsidR="000E5269" w:rsidRPr="00B52D9A" w:rsidRDefault="00B52D9A" w:rsidP="00D30745">
      <w:pPr>
        <w:tabs>
          <w:tab w:val="left" w:pos="426"/>
          <w:tab w:val="left" w:pos="567"/>
        </w:tabs>
        <w:bidi w:val="0"/>
        <w:spacing w:line="276" w:lineRule="auto"/>
        <w:ind w:left="10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2D9A">
        <w:rPr>
          <w:rFonts w:asciiTheme="minorHAnsi" w:eastAsia="Calibri" w:hAnsiTheme="minorHAnsi" w:cstheme="minorHAnsi"/>
          <w:sz w:val="22"/>
          <w:szCs w:val="22"/>
          <w:lang w:eastAsia="en-US"/>
        </w:rPr>
        <w:t>Fishman</w:t>
      </w:r>
      <w:r w:rsidR="000E52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52D9A">
        <w:rPr>
          <w:rFonts w:asciiTheme="minorHAnsi" w:eastAsia="Calibri" w:hAnsiTheme="minorHAnsi" w:cstheme="minorHAnsi"/>
          <w:sz w:val="22"/>
          <w:szCs w:val="22"/>
          <w:lang w:eastAsia="en-US"/>
        </w:rPr>
        <w:t>from the IDC and Dr. Iddo Kan from the Hebrew University (~$150K).</w:t>
      </w:r>
    </w:p>
    <w:p w14:paraId="6ADAFBF5" w14:textId="65C8142C" w:rsidR="00993865" w:rsidRDefault="00B52D9A" w:rsidP="00FC14B6">
      <w:pPr>
        <w:tabs>
          <w:tab w:val="left" w:pos="709"/>
          <w:tab w:val="left" w:pos="993"/>
        </w:tabs>
        <w:bidi w:val="0"/>
        <w:ind w:left="1276" w:hanging="1276"/>
        <w:rPr>
          <w:rFonts w:asciiTheme="minorHAnsi" w:hAnsiTheme="minorHAnsi" w:cstheme="minorHAnsi"/>
          <w:sz w:val="22"/>
          <w:szCs w:val="22"/>
        </w:rPr>
      </w:pPr>
      <w:r w:rsidRPr="00B52D9A">
        <w:rPr>
          <w:rFonts w:asciiTheme="minorHAnsi" w:hAnsiTheme="minorHAnsi" w:cstheme="minorHAnsi"/>
          <w:sz w:val="22"/>
          <w:szCs w:val="22"/>
        </w:rPr>
        <w:t>2020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gramStart"/>
      <w:r>
        <w:rPr>
          <w:rFonts w:asciiTheme="minorHAnsi" w:hAnsiTheme="minorHAnsi" w:cstheme="minorHAnsi"/>
          <w:sz w:val="22"/>
          <w:szCs w:val="22"/>
        </w:rPr>
        <w:t>2022</w:t>
      </w:r>
      <w:r w:rsidRPr="00B52D9A">
        <w:rPr>
          <w:rFonts w:asciiTheme="minorHAnsi" w:hAnsiTheme="minorHAnsi" w:cstheme="minorHAnsi"/>
          <w:sz w:val="22"/>
          <w:szCs w:val="22"/>
        </w:rPr>
        <w:t xml:space="preserve"> </w:t>
      </w:r>
      <w:r w:rsidR="00993865">
        <w:rPr>
          <w:rFonts w:asciiTheme="minorHAnsi" w:hAnsiTheme="minorHAnsi" w:cstheme="minorHAnsi"/>
          <w:sz w:val="22"/>
          <w:szCs w:val="22"/>
        </w:rPr>
        <w:t xml:space="preserve"> </w:t>
      </w:r>
      <w:r w:rsidRPr="00B52D9A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B52D9A">
        <w:rPr>
          <w:rFonts w:asciiTheme="minorHAnsi" w:hAnsiTheme="minorHAnsi" w:cstheme="minorHAnsi"/>
          <w:sz w:val="22"/>
          <w:szCs w:val="22"/>
        </w:rPr>
        <w:t xml:space="preserve"> Ministry of </w:t>
      </w:r>
      <w:r w:rsidRPr="000E5269">
        <w:rPr>
          <w:rFonts w:asciiTheme="minorHAnsi" w:hAnsiTheme="minorHAnsi" w:cstheme="minorHAnsi"/>
          <w:sz w:val="22"/>
          <w:szCs w:val="22"/>
        </w:rPr>
        <w:t>agriculture</w:t>
      </w:r>
      <w:r w:rsidR="000E5269" w:rsidRPr="000E5269">
        <w:rPr>
          <w:rFonts w:asciiTheme="minorHAnsi" w:hAnsiTheme="minorHAnsi" w:cstheme="minorHAnsi"/>
          <w:sz w:val="22"/>
          <w:szCs w:val="22"/>
        </w:rPr>
        <w:t xml:space="preserve"> and rural development</w:t>
      </w:r>
      <w:r w:rsidRPr="00B52D9A">
        <w:rPr>
          <w:rFonts w:asciiTheme="minorHAnsi" w:hAnsiTheme="minorHAnsi" w:cstheme="minorHAnsi"/>
          <w:sz w:val="22"/>
          <w:szCs w:val="22"/>
        </w:rPr>
        <w:t xml:space="preserve">: </w:t>
      </w:r>
      <w:r w:rsidR="00877FE1">
        <w:rPr>
          <w:rFonts w:asciiTheme="minorHAnsi" w:hAnsiTheme="minorHAnsi" w:cstheme="minorHAnsi" w:hint="cs"/>
          <w:sz w:val="22"/>
          <w:szCs w:val="22"/>
          <w:rtl/>
        </w:rPr>
        <w:t>'</w:t>
      </w:r>
      <w:r w:rsidR="000E5269" w:rsidRPr="000E5269">
        <w:rPr>
          <w:rFonts w:asciiTheme="minorHAnsi" w:hAnsiTheme="minorHAnsi" w:cstheme="minorHAnsi"/>
          <w:sz w:val="22"/>
          <w:szCs w:val="22"/>
        </w:rPr>
        <w:t>Economic and Ecological</w:t>
      </w:r>
    </w:p>
    <w:p w14:paraId="6E00E6E1" w14:textId="4069817F" w:rsidR="00993865" w:rsidRDefault="00993865" w:rsidP="00FC14B6">
      <w:pPr>
        <w:tabs>
          <w:tab w:val="left" w:pos="709"/>
          <w:tab w:val="left" w:pos="993"/>
        </w:tabs>
        <w:bidi w:val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a</w:t>
      </w:r>
      <w:r w:rsidR="000E5269">
        <w:rPr>
          <w:rFonts w:asciiTheme="minorHAnsi" w:hAnsiTheme="minorHAnsi" w:cstheme="minorHAnsi"/>
          <w:sz w:val="22"/>
          <w:szCs w:val="22"/>
        </w:rPr>
        <w:t xml:space="preserve">ssessment </w:t>
      </w:r>
      <w:r w:rsidR="000E5269" w:rsidRPr="000E5269">
        <w:rPr>
          <w:rFonts w:asciiTheme="minorHAnsi" w:hAnsiTheme="minorHAnsi" w:cstheme="minorHAnsi"/>
          <w:sz w:val="22"/>
          <w:szCs w:val="22"/>
        </w:rPr>
        <w:t xml:space="preserve">of </w:t>
      </w:r>
      <w:proofErr w:type="spellStart"/>
      <w:r w:rsidR="000E5269" w:rsidRPr="000E5269">
        <w:rPr>
          <w:rFonts w:asciiTheme="minorHAnsi" w:hAnsiTheme="minorHAnsi" w:cstheme="minorHAnsi"/>
          <w:sz w:val="22"/>
          <w:szCs w:val="22"/>
        </w:rPr>
        <w:t>NbS</w:t>
      </w:r>
      <w:proofErr w:type="spellEnd"/>
      <w:r w:rsidR="000E5269" w:rsidRPr="000E5269">
        <w:rPr>
          <w:rFonts w:asciiTheme="minorHAnsi" w:hAnsiTheme="minorHAnsi" w:cstheme="minorHAnsi"/>
          <w:sz w:val="22"/>
          <w:szCs w:val="22"/>
        </w:rPr>
        <w:t xml:space="preserve"> in drainage basins in North of Israel</w:t>
      </w:r>
      <w:r w:rsidR="00B52D9A" w:rsidRPr="00B52D9A">
        <w:rPr>
          <w:rFonts w:asciiTheme="minorHAnsi" w:hAnsiTheme="minorHAnsi" w:cstheme="minorHAnsi"/>
          <w:sz w:val="22"/>
          <w:szCs w:val="22"/>
        </w:rPr>
        <w:t>'.</w:t>
      </w:r>
      <w:r w:rsidR="000E5269" w:rsidRPr="000E5269">
        <w:rPr>
          <w:rFonts w:asciiTheme="minorHAnsi" w:hAnsiTheme="minorHAnsi" w:cstheme="minorHAnsi"/>
          <w:sz w:val="22"/>
          <w:szCs w:val="22"/>
        </w:rPr>
        <w:t xml:space="preserve"> Together with Prof. </w:t>
      </w:r>
    </w:p>
    <w:p w14:paraId="33A62FC3" w14:textId="0FBAEACD" w:rsidR="00B52D9A" w:rsidRPr="00B52D9A" w:rsidRDefault="00993865" w:rsidP="00FC14B6">
      <w:pPr>
        <w:tabs>
          <w:tab w:val="left" w:pos="709"/>
          <w:tab w:val="left" w:pos="993"/>
        </w:tabs>
        <w:bidi w:val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0E5269" w:rsidRPr="000E5269">
        <w:rPr>
          <w:rFonts w:asciiTheme="minorHAnsi" w:hAnsiTheme="minorHAnsi" w:cstheme="minorHAnsi"/>
          <w:sz w:val="22"/>
          <w:szCs w:val="22"/>
        </w:rPr>
        <w:t>Wittenberg, Prof. Malkinson</w:t>
      </w:r>
      <w:r w:rsidR="000E5269">
        <w:rPr>
          <w:rFonts w:asciiTheme="minorHAnsi" w:hAnsiTheme="minorHAnsi" w:cstheme="minorHAnsi"/>
          <w:sz w:val="22"/>
          <w:szCs w:val="22"/>
        </w:rPr>
        <w:t xml:space="preserve"> from university of Haifa</w:t>
      </w:r>
      <w:r w:rsidR="00B52D9A" w:rsidRPr="00B52D9A">
        <w:rPr>
          <w:rFonts w:asciiTheme="minorHAnsi" w:hAnsiTheme="minorHAnsi" w:cstheme="minorHAnsi"/>
          <w:sz w:val="22"/>
          <w:szCs w:val="22"/>
        </w:rPr>
        <w:t xml:space="preserve"> </w:t>
      </w:r>
      <w:r w:rsidR="00B52D9A" w:rsidRPr="00B52D9A">
        <w:rPr>
          <w:rFonts w:asciiTheme="minorHAnsi" w:hAnsiTheme="minorHAnsi" w:cstheme="minorHAnsi"/>
        </w:rPr>
        <w:t>(~$</w:t>
      </w:r>
      <w:r w:rsidR="000E5269">
        <w:rPr>
          <w:rFonts w:asciiTheme="minorHAnsi" w:hAnsiTheme="minorHAnsi" w:cstheme="minorHAnsi" w:hint="cs"/>
          <w:rtl/>
        </w:rPr>
        <w:t>17</w:t>
      </w:r>
      <w:r w:rsidR="00B52D9A" w:rsidRPr="00B52D9A">
        <w:rPr>
          <w:rFonts w:asciiTheme="minorHAnsi" w:hAnsiTheme="minorHAnsi" w:cstheme="minorHAnsi"/>
        </w:rPr>
        <w:t>K).</w:t>
      </w:r>
    </w:p>
    <w:p w14:paraId="076BD456" w14:textId="64A3A93E" w:rsidR="00B52D9A" w:rsidRPr="00B52D9A" w:rsidRDefault="00993865" w:rsidP="00A464FB">
      <w:pPr>
        <w:bidi w:val="0"/>
        <w:ind w:left="1276" w:hanging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2019-2021</w:t>
      </w:r>
      <w:r w:rsidR="00877FE1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JNF</w:t>
      </w:r>
      <w:r w:rsidR="00B52D9A" w:rsidRPr="00B52D9A">
        <w:rPr>
          <w:rFonts w:asciiTheme="minorHAnsi" w:hAnsiTheme="minorHAnsi" w:cstheme="minorHAnsi"/>
          <w:sz w:val="22"/>
          <w:szCs w:val="22"/>
        </w:rPr>
        <w:t xml:space="preserve">: </w:t>
      </w:r>
      <w:r w:rsidR="000E5269" w:rsidRPr="000E5269">
        <w:rPr>
          <w:rFonts w:asciiTheme="minorHAnsi" w:hAnsiTheme="minorHAnsi" w:cstheme="minorHAnsi"/>
          <w:sz w:val="22"/>
          <w:szCs w:val="22"/>
        </w:rPr>
        <w:t>'Assessment of Regulation services in the Israeli JNF Forests</w:t>
      </w:r>
      <w:r w:rsidR="00B52D9A" w:rsidRPr="00B52D9A">
        <w:rPr>
          <w:rFonts w:asciiTheme="minorHAnsi" w:hAnsiTheme="minorHAnsi" w:cstheme="minorHAnsi"/>
          <w:sz w:val="22"/>
          <w:szCs w:val="22"/>
        </w:rPr>
        <w:t>'. Together with</w:t>
      </w:r>
      <w:r>
        <w:rPr>
          <w:rFonts w:asciiTheme="minorHAnsi" w:hAnsiTheme="minorHAnsi" w:cstheme="minorHAnsi"/>
          <w:sz w:val="22"/>
          <w:szCs w:val="22"/>
        </w:rPr>
        <w:t xml:space="preserve"> Prof. </w:t>
      </w:r>
      <w:r w:rsidRPr="00993865">
        <w:rPr>
          <w:rFonts w:asciiTheme="minorHAnsi" w:hAnsiTheme="minorHAnsi" w:cstheme="minorHAnsi"/>
          <w:sz w:val="22"/>
          <w:szCs w:val="22"/>
        </w:rPr>
        <w:t xml:space="preserve">Wittenberg, Prof. </w:t>
      </w:r>
      <w:r>
        <w:rPr>
          <w:rFonts w:asciiTheme="minorHAnsi" w:hAnsiTheme="minorHAnsi" w:cstheme="minorHAnsi"/>
          <w:sz w:val="22"/>
          <w:szCs w:val="22"/>
        </w:rPr>
        <w:t>Izhaki, Dr. Lotan from University of Haifa</w:t>
      </w:r>
      <w:r w:rsidR="00B52D9A" w:rsidRPr="00B52D9A">
        <w:rPr>
          <w:rFonts w:asciiTheme="minorHAnsi" w:hAnsiTheme="minorHAnsi" w:cstheme="minorHAnsi"/>
          <w:sz w:val="22"/>
          <w:szCs w:val="22"/>
        </w:rPr>
        <w:t xml:space="preserve"> (~$</w:t>
      </w:r>
      <w:r>
        <w:rPr>
          <w:rFonts w:asciiTheme="minorHAnsi" w:hAnsiTheme="minorHAnsi" w:cstheme="minorHAnsi"/>
          <w:sz w:val="22"/>
          <w:szCs w:val="22"/>
        </w:rPr>
        <w:t>2</w:t>
      </w:r>
      <w:r w:rsidR="00B52D9A" w:rsidRPr="00B52D9A">
        <w:rPr>
          <w:rFonts w:asciiTheme="minorHAnsi" w:hAnsiTheme="minorHAnsi" w:cstheme="minorHAnsi"/>
          <w:sz w:val="22"/>
          <w:szCs w:val="22"/>
        </w:rPr>
        <w:t xml:space="preserve">5K). </w:t>
      </w:r>
    </w:p>
    <w:p w14:paraId="4EBD8F2E" w14:textId="77777777" w:rsidR="00B52D9A" w:rsidRPr="00B52D9A" w:rsidRDefault="00B52D9A" w:rsidP="00D30745">
      <w:pPr>
        <w:bidi w:val="0"/>
        <w:ind w:left="1277" w:hanging="1276"/>
        <w:rPr>
          <w:rFonts w:asciiTheme="minorHAnsi" w:hAnsiTheme="minorHAnsi" w:cstheme="minorHAnsi"/>
          <w:sz w:val="22"/>
          <w:szCs w:val="22"/>
        </w:rPr>
      </w:pPr>
      <w:r w:rsidRPr="00B52D9A">
        <w:rPr>
          <w:rFonts w:asciiTheme="minorHAnsi" w:hAnsiTheme="minorHAnsi" w:cstheme="minorHAnsi"/>
          <w:sz w:val="22"/>
          <w:szCs w:val="22"/>
        </w:rPr>
        <w:t>201</w:t>
      </w:r>
      <w:r w:rsidR="00877FE1">
        <w:rPr>
          <w:rFonts w:asciiTheme="minorHAnsi" w:hAnsiTheme="minorHAnsi" w:cstheme="minorHAnsi"/>
          <w:sz w:val="22"/>
          <w:szCs w:val="22"/>
        </w:rPr>
        <w:t>6</w:t>
      </w:r>
      <w:r w:rsidRPr="00B52D9A">
        <w:rPr>
          <w:rFonts w:asciiTheme="minorHAnsi" w:hAnsiTheme="minorHAnsi" w:cstheme="minorHAnsi"/>
          <w:sz w:val="22"/>
          <w:szCs w:val="22"/>
        </w:rPr>
        <w:t>-20</w:t>
      </w:r>
      <w:r w:rsidR="00877FE1">
        <w:rPr>
          <w:rFonts w:asciiTheme="minorHAnsi" w:hAnsiTheme="minorHAnsi" w:cstheme="minorHAnsi"/>
          <w:sz w:val="22"/>
          <w:szCs w:val="22"/>
        </w:rPr>
        <w:t>18</w:t>
      </w:r>
      <w:r w:rsidRPr="00B52D9A">
        <w:rPr>
          <w:rFonts w:asciiTheme="minorHAnsi" w:hAnsiTheme="minorHAnsi" w:cstheme="minorHAnsi"/>
          <w:sz w:val="22"/>
          <w:szCs w:val="22"/>
        </w:rPr>
        <w:tab/>
      </w:r>
      <w:r w:rsidR="00877FE1">
        <w:rPr>
          <w:rFonts w:asciiTheme="minorHAnsi" w:hAnsiTheme="minorHAnsi" w:cstheme="minorHAnsi"/>
          <w:sz w:val="22"/>
          <w:szCs w:val="22"/>
        </w:rPr>
        <w:t xml:space="preserve">Yad </w:t>
      </w:r>
      <w:proofErr w:type="spellStart"/>
      <w:r w:rsidR="00877FE1">
        <w:rPr>
          <w:rFonts w:asciiTheme="minorHAnsi" w:hAnsiTheme="minorHAnsi" w:cstheme="minorHAnsi"/>
          <w:sz w:val="22"/>
          <w:szCs w:val="22"/>
        </w:rPr>
        <w:t>Hanadiv</w:t>
      </w:r>
      <w:proofErr w:type="spellEnd"/>
      <w:r w:rsidRPr="00B52D9A">
        <w:rPr>
          <w:rFonts w:asciiTheme="minorHAnsi" w:hAnsiTheme="minorHAnsi" w:cstheme="minorHAnsi"/>
          <w:sz w:val="22"/>
          <w:szCs w:val="22"/>
        </w:rPr>
        <w:t xml:space="preserve">: </w:t>
      </w:r>
      <w:r w:rsidR="00877FE1">
        <w:rPr>
          <w:rFonts w:asciiTheme="minorHAnsi" w:hAnsiTheme="minorHAnsi" w:cstheme="minorBidi" w:hint="cs"/>
          <w:sz w:val="22"/>
          <w:szCs w:val="22"/>
          <w:rtl/>
        </w:rPr>
        <w:t>'</w:t>
      </w:r>
      <w:r w:rsidR="00877FE1" w:rsidRPr="00877FE1">
        <w:rPr>
          <w:rFonts w:asciiTheme="minorHAnsi" w:hAnsiTheme="minorHAnsi" w:cstheme="minorHAnsi"/>
          <w:sz w:val="22"/>
          <w:szCs w:val="22"/>
        </w:rPr>
        <w:t>Application of a unique framework for the development of sustainable management pathways of the Israeli EEZ- merging of economics and ecology</w:t>
      </w:r>
      <w:r w:rsidRPr="00B52D9A">
        <w:rPr>
          <w:rFonts w:asciiTheme="minorHAnsi" w:hAnsiTheme="minorHAnsi" w:cstheme="minorHAnsi"/>
          <w:sz w:val="22"/>
          <w:szCs w:val="22"/>
        </w:rPr>
        <w:t>.</w:t>
      </w:r>
      <w:r w:rsidR="00877FE1">
        <w:rPr>
          <w:rFonts w:asciiTheme="minorHAnsi" w:hAnsiTheme="minorHAnsi" w:cstheme="minorHAnsi" w:hint="cs"/>
          <w:sz w:val="22"/>
          <w:szCs w:val="22"/>
          <w:rtl/>
        </w:rPr>
        <w:t>'</w:t>
      </w:r>
      <w:r w:rsidRPr="00B52D9A">
        <w:rPr>
          <w:rFonts w:asciiTheme="minorHAnsi" w:hAnsiTheme="minorHAnsi" w:cstheme="minorHAnsi"/>
          <w:sz w:val="22"/>
          <w:szCs w:val="22"/>
        </w:rPr>
        <w:t xml:space="preserve"> </w:t>
      </w:r>
      <w:r w:rsidR="00877FE1">
        <w:rPr>
          <w:rFonts w:asciiTheme="minorHAnsi" w:hAnsiTheme="minorHAnsi" w:cstheme="minorHAnsi"/>
          <w:sz w:val="22"/>
          <w:szCs w:val="22"/>
        </w:rPr>
        <w:t>Together with Prof. Shechter from University of Haifa, Dr. Israel, IOLR</w:t>
      </w:r>
      <w:r w:rsidRPr="00B52D9A">
        <w:rPr>
          <w:rFonts w:asciiTheme="minorHAnsi" w:hAnsiTheme="minorHAnsi" w:cstheme="minorHAnsi"/>
          <w:sz w:val="22"/>
          <w:szCs w:val="22"/>
        </w:rPr>
        <w:t xml:space="preserve"> (</w:t>
      </w:r>
      <w:r w:rsidR="00D30745">
        <w:rPr>
          <w:rFonts w:asciiTheme="minorHAnsi" w:hAnsiTheme="minorHAnsi" w:cstheme="minorHAnsi"/>
          <w:sz w:val="22"/>
          <w:szCs w:val="22"/>
        </w:rPr>
        <w:t>$</w:t>
      </w:r>
      <w:r w:rsidRPr="00B52D9A">
        <w:rPr>
          <w:rFonts w:asciiTheme="minorHAnsi" w:hAnsiTheme="minorHAnsi" w:cstheme="minorHAnsi"/>
          <w:sz w:val="22"/>
          <w:szCs w:val="22"/>
        </w:rPr>
        <w:t>1</w:t>
      </w:r>
      <w:r w:rsidR="00D30745">
        <w:rPr>
          <w:rFonts w:asciiTheme="minorHAnsi" w:hAnsiTheme="minorHAnsi" w:cstheme="minorHAnsi"/>
          <w:sz w:val="22"/>
          <w:szCs w:val="22"/>
        </w:rPr>
        <w:t>9</w:t>
      </w:r>
      <w:r w:rsidRPr="00B52D9A">
        <w:rPr>
          <w:rFonts w:asciiTheme="minorHAnsi" w:hAnsiTheme="minorHAnsi" w:cstheme="minorHAnsi"/>
          <w:sz w:val="22"/>
          <w:szCs w:val="22"/>
        </w:rPr>
        <w:t>0K).</w:t>
      </w:r>
    </w:p>
    <w:p w14:paraId="592AAA6E" w14:textId="77777777" w:rsidR="00B52D9A" w:rsidRPr="00B52D9A" w:rsidRDefault="00877FE1" w:rsidP="00D30745">
      <w:pPr>
        <w:bidi w:val="0"/>
        <w:ind w:left="1277" w:hanging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2016-2018</w:t>
      </w:r>
      <w:r w:rsidR="00B52D9A" w:rsidRPr="00B52D9A">
        <w:rPr>
          <w:rFonts w:asciiTheme="minorHAnsi" w:hAnsiTheme="minorHAnsi" w:cstheme="minorHAnsi"/>
          <w:sz w:val="22"/>
          <w:szCs w:val="22"/>
        </w:rPr>
        <w:tab/>
        <w:t xml:space="preserve">The Ministry of Energy: </w:t>
      </w:r>
      <w:r w:rsidRPr="00877FE1">
        <w:rPr>
          <w:rFonts w:asciiTheme="minorHAnsi" w:hAnsiTheme="minorHAnsi" w:cstheme="minorHAnsi"/>
          <w:sz w:val="22"/>
          <w:szCs w:val="22"/>
        </w:rPr>
        <w:t xml:space="preserve">Analysis of the impact of fossil fuels utilization on marine ecosystem </w:t>
      </w:r>
      <w:proofErr w:type="gramStart"/>
      <w:r w:rsidRPr="00877FE1">
        <w:rPr>
          <w:rFonts w:asciiTheme="minorHAnsi" w:hAnsiTheme="minorHAnsi" w:cstheme="minorHAnsi"/>
          <w:sz w:val="22"/>
          <w:szCs w:val="22"/>
        </w:rPr>
        <w:t>services flows</w:t>
      </w:r>
      <w:r w:rsidR="00B52D9A" w:rsidRPr="00B52D9A">
        <w:rPr>
          <w:rFonts w:asciiTheme="minorHAnsi" w:hAnsiTheme="minorHAnsi" w:cstheme="minorHAnsi"/>
          <w:sz w:val="22"/>
          <w:szCs w:val="22"/>
        </w:rPr>
        <w:t>'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877F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Together with Prof. Shechter from University of Haifa, Dr. Israel, IOLR</w:t>
      </w:r>
      <w:r w:rsidR="00B52D9A" w:rsidRPr="00B52D9A">
        <w:rPr>
          <w:rFonts w:asciiTheme="minorHAnsi" w:hAnsiTheme="minorHAnsi" w:cstheme="minorHAnsi"/>
          <w:sz w:val="22"/>
          <w:szCs w:val="22"/>
        </w:rPr>
        <w:t xml:space="preserve"> (~$</w:t>
      </w:r>
      <w:r>
        <w:rPr>
          <w:rFonts w:asciiTheme="minorHAnsi" w:hAnsiTheme="minorHAnsi" w:cstheme="minorHAnsi"/>
          <w:sz w:val="22"/>
          <w:szCs w:val="22"/>
        </w:rPr>
        <w:t>70</w:t>
      </w:r>
      <w:r w:rsidR="00B52D9A" w:rsidRPr="00B52D9A">
        <w:rPr>
          <w:rFonts w:asciiTheme="minorHAnsi" w:hAnsiTheme="minorHAnsi" w:cstheme="minorHAnsi"/>
          <w:sz w:val="22"/>
          <w:szCs w:val="22"/>
        </w:rPr>
        <w:t>K).</w:t>
      </w:r>
    </w:p>
    <w:p w14:paraId="54D92C2E" w14:textId="77777777" w:rsidR="007E0DDD" w:rsidRPr="007E0DDD" w:rsidRDefault="00B52D9A" w:rsidP="00D30745">
      <w:pPr>
        <w:bidi w:val="0"/>
        <w:ind w:left="1277" w:hanging="1276"/>
        <w:rPr>
          <w:rFonts w:asciiTheme="minorHAnsi" w:hAnsiTheme="minorHAnsi" w:cstheme="minorHAnsi"/>
          <w:sz w:val="22"/>
          <w:szCs w:val="22"/>
        </w:rPr>
      </w:pPr>
      <w:r w:rsidRPr="00B52D9A">
        <w:rPr>
          <w:rFonts w:asciiTheme="minorHAnsi" w:hAnsiTheme="minorHAnsi" w:cstheme="minorHAnsi"/>
          <w:sz w:val="22"/>
          <w:szCs w:val="22"/>
        </w:rPr>
        <w:t>2016-201</w:t>
      </w:r>
      <w:r w:rsidR="007E0DDD">
        <w:rPr>
          <w:rFonts w:asciiTheme="minorHAnsi" w:hAnsiTheme="minorHAnsi" w:cstheme="minorHAnsi"/>
          <w:sz w:val="22"/>
          <w:szCs w:val="22"/>
        </w:rPr>
        <w:t>9</w:t>
      </w:r>
      <w:r w:rsidRPr="00B52D9A">
        <w:rPr>
          <w:rFonts w:asciiTheme="minorHAnsi" w:hAnsiTheme="minorHAnsi" w:cstheme="minorHAnsi"/>
          <w:sz w:val="22"/>
          <w:szCs w:val="22"/>
        </w:rPr>
        <w:tab/>
        <w:t xml:space="preserve">The Ministry of </w:t>
      </w:r>
      <w:r w:rsidR="00D30745">
        <w:rPr>
          <w:rFonts w:asciiTheme="minorHAnsi" w:hAnsiTheme="minorHAnsi" w:cstheme="minorHAnsi"/>
          <w:sz w:val="22"/>
          <w:szCs w:val="22"/>
        </w:rPr>
        <w:t>Environmental Protection</w:t>
      </w:r>
      <w:r w:rsidRPr="00B52D9A">
        <w:rPr>
          <w:rFonts w:asciiTheme="minorHAnsi" w:hAnsiTheme="minorHAnsi" w:cstheme="minorHAnsi"/>
          <w:sz w:val="22"/>
          <w:szCs w:val="22"/>
        </w:rPr>
        <w:t>:  '</w:t>
      </w:r>
      <w:r w:rsidR="007E0DDD" w:rsidRPr="007E0DDD">
        <w:rPr>
          <w:rFonts w:asciiTheme="minorHAnsi" w:hAnsiTheme="minorHAnsi" w:cstheme="minorHAnsi"/>
          <w:sz w:val="22"/>
          <w:szCs w:val="22"/>
        </w:rPr>
        <w:t>Assessment of ecosystem services and human wellbeing in Mount Carmel Biosphere Reserve</w:t>
      </w:r>
      <w:r w:rsidR="007E0DDD">
        <w:rPr>
          <w:rFonts w:asciiTheme="minorHAnsi" w:hAnsiTheme="minorHAnsi" w:cstheme="minorBidi" w:hint="cs"/>
          <w:sz w:val="22"/>
          <w:szCs w:val="22"/>
          <w:rtl/>
        </w:rPr>
        <w:t>'</w:t>
      </w:r>
      <w:r w:rsidR="007E0DDD">
        <w:rPr>
          <w:rFonts w:asciiTheme="minorHAnsi" w:hAnsiTheme="minorHAnsi" w:cstheme="minorHAnsi"/>
          <w:sz w:val="22"/>
          <w:szCs w:val="22"/>
        </w:rPr>
        <w:t xml:space="preserve">. </w:t>
      </w:r>
      <w:r w:rsidR="007E0DDD" w:rsidRPr="007E0DDD">
        <w:rPr>
          <w:rFonts w:asciiTheme="minorHAnsi" w:hAnsiTheme="minorHAnsi" w:cstheme="minorHAnsi"/>
          <w:sz w:val="22"/>
          <w:szCs w:val="22"/>
        </w:rPr>
        <w:t xml:space="preserve">Together with Prof. </w:t>
      </w:r>
    </w:p>
    <w:p w14:paraId="2A80C1F8" w14:textId="77777777" w:rsidR="00B52D9A" w:rsidRPr="00B52D9A" w:rsidRDefault="007E0DDD" w:rsidP="00D30745">
      <w:pPr>
        <w:bidi w:val="0"/>
        <w:ind w:left="1277" w:hanging="1276"/>
        <w:rPr>
          <w:rFonts w:asciiTheme="minorHAnsi" w:hAnsiTheme="minorHAnsi" w:cstheme="minorHAnsi"/>
          <w:sz w:val="22"/>
          <w:szCs w:val="22"/>
        </w:rPr>
      </w:pPr>
      <w:r w:rsidRPr="007E0DDD">
        <w:rPr>
          <w:rFonts w:asciiTheme="minorHAnsi" w:hAnsiTheme="minorHAnsi" w:cstheme="minorHAnsi"/>
          <w:sz w:val="22"/>
          <w:szCs w:val="22"/>
        </w:rPr>
        <w:t xml:space="preserve">                        Wittenberg, Prof. Izhaki, Dr. Lotan</w:t>
      </w:r>
      <w:r>
        <w:rPr>
          <w:rFonts w:asciiTheme="minorHAnsi" w:hAnsiTheme="minorHAnsi" w:cstheme="minorHAnsi"/>
          <w:sz w:val="22"/>
          <w:szCs w:val="22"/>
        </w:rPr>
        <w:t>, Dr. Negev</w:t>
      </w:r>
      <w:r w:rsidRPr="007E0DDD">
        <w:rPr>
          <w:rFonts w:asciiTheme="minorHAnsi" w:hAnsiTheme="minorHAnsi" w:cstheme="minorHAnsi"/>
          <w:sz w:val="22"/>
          <w:szCs w:val="22"/>
        </w:rPr>
        <w:t xml:space="preserve"> from University of Haifa </w:t>
      </w:r>
      <w:r w:rsidR="00B52D9A" w:rsidRPr="00B52D9A">
        <w:rPr>
          <w:rFonts w:asciiTheme="minorHAnsi" w:hAnsiTheme="minorHAnsi" w:cstheme="minorHAnsi"/>
          <w:sz w:val="22"/>
          <w:szCs w:val="22"/>
        </w:rPr>
        <w:t>(~$1</w:t>
      </w:r>
      <w:r>
        <w:rPr>
          <w:rFonts w:asciiTheme="minorHAnsi" w:hAnsiTheme="minorHAnsi" w:cstheme="minorHAnsi"/>
          <w:sz w:val="22"/>
          <w:szCs w:val="22"/>
        </w:rPr>
        <w:t>9</w:t>
      </w:r>
      <w:r w:rsidR="00B52D9A" w:rsidRPr="00B52D9A">
        <w:rPr>
          <w:rFonts w:asciiTheme="minorHAnsi" w:hAnsiTheme="minorHAnsi" w:cstheme="minorHAnsi"/>
          <w:sz w:val="22"/>
          <w:szCs w:val="22"/>
        </w:rPr>
        <w:t>5K).</w:t>
      </w:r>
    </w:p>
    <w:p w14:paraId="289E1818" w14:textId="77777777" w:rsidR="00B52D9A" w:rsidRPr="00B52D9A" w:rsidRDefault="00B52D9A" w:rsidP="00D30745">
      <w:pPr>
        <w:bidi w:val="0"/>
        <w:ind w:left="1277" w:hanging="1276"/>
        <w:rPr>
          <w:rFonts w:asciiTheme="minorHAnsi" w:hAnsiTheme="minorHAnsi" w:cstheme="minorHAnsi"/>
          <w:sz w:val="22"/>
          <w:szCs w:val="22"/>
        </w:rPr>
      </w:pPr>
      <w:r w:rsidRPr="00B52D9A">
        <w:rPr>
          <w:rFonts w:asciiTheme="minorHAnsi" w:hAnsiTheme="minorHAnsi" w:cstheme="minorHAnsi"/>
          <w:sz w:val="22"/>
          <w:szCs w:val="22"/>
        </w:rPr>
        <w:t>201</w:t>
      </w:r>
      <w:r w:rsidR="00D30745">
        <w:rPr>
          <w:rFonts w:asciiTheme="minorHAnsi" w:hAnsiTheme="minorHAnsi" w:cstheme="minorHAnsi"/>
          <w:sz w:val="22"/>
          <w:szCs w:val="22"/>
        </w:rPr>
        <w:t>3</w:t>
      </w:r>
      <w:r w:rsidRPr="00B52D9A">
        <w:rPr>
          <w:rFonts w:asciiTheme="minorHAnsi" w:hAnsiTheme="minorHAnsi" w:cstheme="minorHAnsi"/>
          <w:sz w:val="22"/>
          <w:szCs w:val="22"/>
        </w:rPr>
        <w:t>-201</w:t>
      </w:r>
      <w:r w:rsidR="00D30745">
        <w:rPr>
          <w:rFonts w:asciiTheme="minorHAnsi" w:hAnsiTheme="minorHAnsi" w:cstheme="minorHAnsi"/>
          <w:sz w:val="22"/>
          <w:szCs w:val="22"/>
        </w:rPr>
        <w:t>5</w:t>
      </w:r>
      <w:r w:rsidRPr="00B52D9A">
        <w:rPr>
          <w:rFonts w:asciiTheme="minorHAnsi" w:hAnsiTheme="minorHAnsi" w:cstheme="minorHAnsi"/>
          <w:sz w:val="22"/>
          <w:szCs w:val="22"/>
        </w:rPr>
        <w:tab/>
      </w:r>
      <w:r w:rsidR="00D30745">
        <w:rPr>
          <w:rFonts w:asciiTheme="minorHAnsi" w:hAnsiTheme="minorHAnsi" w:cstheme="minorHAnsi"/>
          <w:sz w:val="22"/>
          <w:szCs w:val="22"/>
        </w:rPr>
        <w:t xml:space="preserve">Yad </w:t>
      </w:r>
      <w:proofErr w:type="spellStart"/>
      <w:r w:rsidR="00D30745">
        <w:rPr>
          <w:rFonts w:asciiTheme="minorHAnsi" w:hAnsiTheme="minorHAnsi" w:cstheme="minorHAnsi"/>
          <w:sz w:val="22"/>
          <w:szCs w:val="22"/>
        </w:rPr>
        <w:t>Hanadiv</w:t>
      </w:r>
      <w:proofErr w:type="spellEnd"/>
      <w:r w:rsidRPr="00B52D9A">
        <w:rPr>
          <w:rFonts w:asciiTheme="minorHAnsi" w:hAnsiTheme="minorHAnsi" w:cstheme="minorHAnsi"/>
          <w:sz w:val="22"/>
          <w:szCs w:val="22"/>
        </w:rPr>
        <w:t xml:space="preserve">: </w:t>
      </w:r>
      <w:r w:rsidR="00D30745">
        <w:rPr>
          <w:rFonts w:asciiTheme="minorHAnsi" w:hAnsiTheme="minorHAnsi" w:cstheme="minorBidi" w:hint="cs"/>
          <w:sz w:val="22"/>
          <w:szCs w:val="22"/>
          <w:rtl/>
        </w:rPr>
        <w:t>'</w:t>
      </w:r>
      <w:r w:rsidR="00D30745" w:rsidRPr="00D30745">
        <w:rPr>
          <w:rFonts w:asciiTheme="minorHAnsi" w:hAnsiTheme="minorHAnsi" w:cstheme="minorHAnsi"/>
          <w:sz w:val="22"/>
          <w:szCs w:val="22"/>
        </w:rPr>
        <w:t xml:space="preserve">The Israeli Mediterranean shores and their economic valuation </w:t>
      </w:r>
      <w:r w:rsidRPr="00B52D9A">
        <w:rPr>
          <w:rFonts w:asciiTheme="minorHAnsi" w:hAnsiTheme="minorHAnsi" w:cstheme="minorHAnsi"/>
          <w:sz w:val="22"/>
          <w:szCs w:val="22"/>
        </w:rPr>
        <w:t>'</w:t>
      </w:r>
      <w:r w:rsidR="00D30745">
        <w:rPr>
          <w:rFonts w:asciiTheme="minorHAnsi" w:hAnsiTheme="minorHAnsi" w:cstheme="minorHAnsi"/>
          <w:sz w:val="22"/>
          <w:szCs w:val="22"/>
        </w:rPr>
        <w:t>.</w:t>
      </w:r>
      <w:r w:rsidR="00D30745" w:rsidRPr="00D30745">
        <w:rPr>
          <w:rFonts w:asciiTheme="minorHAnsi" w:hAnsiTheme="minorHAnsi" w:cstheme="minorHAnsi"/>
          <w:sz w:val="22"/>
          <w:szCs w:val="22"/>
        </w:rPr>
        <w:t xml:space="preserve"> Together with Prof. Shechter from University of Haifa, Dr. Israel, IOLR (</w:t>
      </w:r>
      <w:r w:rsidR="00D30745">
        <w:rPr>
          <w:rFonts w:asciiTheme="minorHAnsi" w:hAnsiTheme="minorHAnsi" w:cstheme="minorHAnsi"/>
          <w:sz w:val="22"/>
          <w:szCs w:val="22"/>
        </w:rPr>
        <w:t>~$</w:t>
      </w:r>
      <w:r w:rsidR="00D30745" w:rsidRPr="00D30745">
        <w:rPr>
          <w:rFonts w:asciiTheme="minorHAnsi" w:hAnsiTheme="minorHAnsi" w:cstheme="minorHAnsi"/>
          <w:sz w:val="22"/>
          <w:szCs w:val="22"/>
        </w:rPr>
        <w:t>150K).</w:t>
      </w:r>
      <w:r w:rsidR="00D30745">
        <w:rPr>
          <w:rFonts w:asciiTheme="minorHAnsi" w:hAnsiTheme="minorHAnsi" w:cstheme="minorHAnsi"/>
          <w:sz w:val="22"/>
          <w:szCs w:val="22"/>
        </w:rPr>
        <w:t xml:space="preserve"> </w:t>
      </w:r>
      <w:r w:rsidRPr="00B52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F11C1" w14:textId="77777777" w:rsidR="00B52D9A" w:rsidRPr="00B52D9A" w:rsidRDefault="00B52D9A" w:rsidP="00D30745">
      <w:pPr>
        <w:bidi w:val="0"/>
        <w:ind w:left="1277" w:hanging="1276"/>
        <w:rPr>
          <w:rFonts w:asciiTheme="minorHAnsi" w:hAnsiTheme="minorHAnsi" w:cstheme="minorHAnsi"/>
          <w:sz w:val="22"/>
          <w:szCs w:val="22"/>
        </w:rPr>
      </w:pPr>
      <w:r w:rsidRPr="00B52D9A">
        <w:rPr>
          <w:rFonts w:asciiTheme="minorHAnsi" w:hAnsiTheme="minorHAnsi" w:cstheme="minorHAnsi"/>
          <w:sz w:val="22"/>
          <w:szCs w:val="22"/>
        </w:rPr>
        <w:t>201</w:t>
      </w:r>
      <w:r w:rsidR="00D30745">
        <w:rPr>
          <w:rFonts w:asciiTheme="minorHAnsi" w:hAnsiTheme="minorHAnsi" w:cstheme="minorHAnsi"/>
          <w:sz w:val="22"/>
          <w:szCs w:val="22"/>
        </w:rPr>
        <w:t>3</w:t>
      </w:r>
      <w:r w:rsidRPr="00B52D9A">
        <w:rPr>
          <w:rFonts w:asciiTheme="minorHAnsi" w:hAnsiTheme="minorHAnsi" w:cstheme="minorHAnsi"/>
          <w:sz w:val="22"/>
          <w:szCs w:val="22"/>
        </w:rPr>
        <w:t>-2016</w:t>
      </w:r>
      <w:r w:rsidRPr="00B52D9A">
        <w:rPr>
          <w:rFonts w:asciiTheme="minorHAnsi" w:hAnsiTheme="minorHAnsi" w:cstheme="minorHAnsi"/>
          <w:sz w:val="22"/>
          <w:szCs w:val="22"/>
        </w:rPr>
        <w:tab/>
      </w:r>
      <w:r w:rsidR="00D30745">
        <w:rPr>
          <w:rFonts w:asciiTheme="minorHAnsi" w:hAnsiTheme="minorHAnsi" w:cstheme="minorHAnsi"/>
          <w:sz w:val="22"/>
          <w:szCs w:val="22"/>
        </w:rPr>
        <w:t>The Ministry of Environmental Protection</w:t>
      </w:r>
      <w:r w:rsidRPr="00B52D9A">
        <w:rPr>
          <w:rFonts w:asciiTheme="minorHAnsi" w:hAnsiTheme="minorHAnsi" w:cstheme="minorHAnsi"/>
          <w:sz w:val="22"/>
          <w:szCs w:val="22"/>
        </w:rPr>
        <w:t xml:space="preserve">: </w:t>
      </w:r>
      <w:r w:rsidR="00D30745">
        <w:rPr>
          <w:rFonts w:asciiTheme="minorHAnsi" w:hAnsiTheme="minorHAnsi" w:cstheme="minorBidi" w:hint="cs"/>
          <w:sz w:val="22"/>
          <w:szCs w:val="22"/>
          <w:rtl/>
        </w:rPr>
        <w:t>'</w:t>
      </w:r>
      <w:r w:rsidR="00D30745" w:rsidRPr="00D30745">
        <w:rPr>
          <w:rFonts w:asciiTheme="minorHAnsi" w:hAnsiTheme="minorHAnsi" w:cstheme="minorHAnsi"/>
          <w:sz w:val="22"/>
          <w:szCs w:val="22"/>
        </w:rPr>
        <w:t>Ecological and Economic aspects of grazing management in buffer zone</w:t>
      </w:r>
      <w:r w:rsidRPr="00B52D9A">
        <w:rPr>
          <w:rFonts w:asciiTheme="minorHAnsi" w:hAnsiTheme="minorHAnsi" w:cstheme="minorHAnsi"/>
          <w:sz w:val="22"/>
          <w:szCs w:val="22"/>
        </w:rPr>
        <w:t>'</w:t>
      </w:r>
      <w:r w:rsidR="00D30745">
        <w:rPr>
          <w:rFonts w:asciiTheme="minorHAnsi" w:hAnsiTheme="minorHAnsi" w:cstheme="minorHAnsi"/>
          <w:sz w:val="22"/>
          <w:szCs w:val="22"/>
        </w:rPr>
        <w:t>. Together with Dr. Dolev, NPA.</w:t>
      </w:r>
      <w:r w:rsidRPr="00B52D9A">
        <w:rPr>
          <w:rFonts w:asciiTheme="minorHAnsi" w:hAnsiTheme="minorHAnsi" w:cstheme="minorHAnsi"/>
          <w:sz w:val="22"/>
          <w:szCs w:val="22"/>
        </w:rPr>
        <w:t xml:space="preserve"> (</w:t>
      </w:r>
      <w:r w:rsidR="00D30745">
        <w:rPr>
          <w:rFonts w:asciiTheme="minorHAnsi" w:hAnsiTheme="minorHAnsi" w:cstheme="minorHAnsi"/>
          <w:sz w:val="22"/>
          <w:szCs w:val="22"/>
        </w:rPr>
        <w:t>$40</w:t>
      </w:r>
      <w:r w:rsidRPr="00B52D9A">
        <w:rPr>
          <w:rFonts w:asciiTheme="minorHAnsi" w:hAnsiTheme="minorHAnsi" w:cstheme="minorHAnsi"/>
          <w:sz w:val="22"/>
          <w:szCs w:val="22"/>
        </w:rPr>
        <w:t>K).</w:t>
      </w:r>
    </w:p>
    <w:p w14:paraId="61290C6D" w14:textId="77777777" w:rsidR="00B52D9A" w:rsidRPr="00B52D9A" w:rsidRDefault="00B52D9A" w:rsidP="00B52D9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993" w:hanging="1135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A3BD3A" w14:textId="77777777" w:rsidR="00D30745" w:rsidRPr="00D30745" w:rsidRDefault="00D30745" w:rsidP="00CF7EE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</w:p>
    <w:p w14:paraId="0E9F56FB" w14:textId="77777777" w:rsidR="002649FA" w:rsidRPr="00444D01" w:rsidRDefault="002649FA" w:rsidP="00BF4E7B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Other Academic Activities </w:t>
      </w:r>
    </w:p>
    <w:p w14:paraId="1C9BB07E" w14:textId="77777777" w:rsidR="00136033" w:rsidRDefault="002649FA" w:rsidP="00136033">
      <w:pPr>
        <w:numPr>
          <w:ilvl w:val="0"/>
          <w:numId w:val="7"/>
        </w:numPr>
        <w:tabs>
          <w:tab w:val="clear" w:pos="720"/>
          <w:tab w:val="num" w:pos="426"/>
        </w:tabs>
        <w:bidi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Lead author of the chapter ‘</w:t>
      </w:r>
      <w:r>
        <w:rPr>
          <w:rFonts w:asciiTheme="minorHAnsi" w:hAnsiTheme="minorHAnsi" w:cstheme="minorHAnsi"/>
          <w:sz w:val="22"/>
          <w:szCs w:val="22"/>
        </w:rPr>
        <w:t>provisioning services</w:t>
      </w:r>
      <w:r w:rsidRPr="00444D01">
        <w:rPr>
          <w:rFonts w:asciiTheme="minorHAnsi" w:hAnsiTheme="minorHAnsi" w:cstheme="minorHAnsi"/>
          <w:sz w:val="22"/>
          <w:szCs w:val="22"/>
        </w:rPr>
        <w:t>’ of the Israel’s National Ecosystem Assessment Program (the ‘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Maarag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’), funded by the Israel Academy of Sciences and Humanities. </w:t>
      </w:r>
    </w:p>
    <w:p w14:paraId="402E145C" w14:textId="359EFC09" w:rsidR="00136033" w:rsidRPr="00136033" w:rsidRDefault="00136033" w:rsidP="00F4121B">
      <w:pPr>
        <w:numPr>
          <w:ilvl w:val="0"/>
          <w:numId w:val="7"/>
        </w:numPr>
        <w:tabs>
          <w:tab w:val="clear" w:pos="720"/>
          <w:tab w:val="num" w:pos="426"/>
        </w:tabs>
        <w:bidi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36033">
        <w:rPr>
          <w:rFonts w:asciiTheme="minorHAnsi" w:hAnsiTheme="minorHAnsi" w:cstheme="minorHAnsi"/>
          <w:sz w:val="22"/>
          <w:szCs w:val="22"/>
        </w:rPr>
        <w:t>Member of task force ‘green economy and innovation’ part of ECCI workgroup</w:t>
      </w:r>
      <w:r w:rsidR="00F4121B">
        <w:rPr>
          <w:rFonts w:asciiTheme="minorHAnsi" w:hAnsiTheme="minorHAnsi" w:cstheme="minorHAnsi"/>
          <w:sz w:val="22"/>
          <w:szCs w:val="22"/>
        </w:rPr>
        <w:t>.</w:t>
      </w:r>
      <w:r w:rsidRPr="001360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2401C2" w14:textId="6DDBE759" w:rsidR="00630DC3" w:rsidRDefault="00630DC3" w:rsidP="00630DC3">
      <w:pPr>
        <w:numPr>
          <w:ilvl w:val="0"/>
          <w:numId w:val="7"/>
        </w:numPr>
        <w:tabs>
          <w:tab w:val="clear" w:pos="720"/>
          <w:tab w:val="num" w:pos="426"/>
        </w:tabs>
        <w:bidi w:val="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IDC representative in MERCI, </w:t>
      </w:r>
      <w:r w:rsidRPr="00630DC3">
        <w:rPr>
          <w:rFonts w:asciiTheme="minorHAnsi" w:hAnsiTheme="minorHAnsi" w:cstheme="minorHAnsi"/>
          <w:sz w:val="22"/>
          <w:szCs w:val="22"/>
        </w:rPr>
        <w:t>Mediterranean Sea Research Center of Israel is a consortium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1359">
        <w:rPr>
          <w:rFonts w:asciiTheme="minorHAnsi" w:hAnsiTheme="minorHAnsi" w:cstheme="minorHAnsi"/>
          <w:sz w:val="22"/>
          <w:szCs w:val="22"/>
        </w:rPr>
        <w:t xml:space="preserve">universities and research institution. </w:t>
      </w:r>
    </w:p>
    <w:p w14:paraId="3ABAC884" w14:textId="77777777" w:rsidR="002649FA" w:rsidRPr="002649FA" w:rsidRDefault="002649FA" w:rsidP="00630DC3">
      <w:pPr>
        <w:numPr>
          <w:ilvl w:val="0"/>
          <w:numId w:val="7"/>
        </w:numPr>
        <w:tabs>
          <w:tab w:val="clear" w:pos="720"/>
          <w:tab w:val="num" w:pos="426"/>
        </w:tabs>
        <w:bidi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Member of an expert committee to examine the </w:t>
      </w:r>
      <w:r>
        <w:rPr>
          <w:rFonts w:asciiTheme="minorHAnsi" w:hAnsiTheme="minorHAnsi" w:cstheme="minorHAnsi"/>
          <w:sz w:val="22"/>
          <w:szCs w:val="22"/>
        </w:rPr>
        <w:t xml:space="preserve">light </w:t>
      </w:r>
      <w:r>
        <w:rPr>
          <w:rFonts w:asciiTheme="minorHAnsi" w:hAnsiTheme="minorHAnsi" w:cs="Arial"/>
          <w:sz w:val="22"/>
          <w:szCs w:val="22"/>
        </w:rPr>
        <w:t>pollution damages.</w:t>
      </w:r>
    </w:p>
    <w:p w14:paraId="2AAB4FF0" w14:textId="77777777" w:rsidR="002649FA" w:rsidRPr="002649FA" w:rsidRDefault="002649FA" w:rsidP="002649FA">
      <w:pPr>
        <w:numPr>
          <w:ilvl w:val="0"/>
          <w:numId w:val="7"/>
        </w:numPr>
        <w:tabs>
          <w:tab w:val="clear" w:pos="720"/>
          <w:tab w:val="num" w:pos="426"/>
        </w:tabs>
        <w:bidi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49FA">
        <w:rPr>
          <w:rFonts w:asciiTheme="minorHAnsi" w:hAnsiTheme="minorHAnsi" w:cstheme="minorHAnsi"/>
          <w:sz w:val="22"/>
          <w:szCs w:val="22"/>
        </w:rPr>
        <w:t xml:space="preserve">Member of an expert committee to </w:t>
      </w:r>
      <w:r>
        <w:rPr>
          <w:rFonts w:asciiTheme="minorHAnsi" w:hAnsiTheme="minorHAnsi" w:cstheme="minorHAnsi"/>
          <w:sz w:val="22"/>
          <w:szCs w:val="22"/>
        </w:rPr>
        <w:t xml:space="preserve">examine </w:t>
      </w:r>
      <w:r w:rsidRPr="002649FA">
        <w:rPr>
          <w:rFonts w:asciiTheme="minorHAnsi" w:hAnsiTheme="minorHAnsi" w:cstheme="minorHAnsi"/>
          <w:sz w:val="22"/>
          <w:szCs w:val="22"/>
        </w:rPr>
        <w:t>Haifa after the fire.</w:t>
      </w:r>
    </w:p>
    <w:p w14:paraId="092677D1" w14:textId="77777777" w:rsidR="002649FA" w:rsidRPr="002649FA" w:rsidRDefault="002649FA" w:rsidP="002649FA">
      <w:pPr>
        <w:numPr>
          <w:ilvl w:val="0"/>
          <w:numId w:val="7"/>
        </w:numPr>
        <w:tabs>
          <w:tab w:val="clear" w:pos="720"/>
          <w:tab w:val="num" w:pos="426"/>
        </w:tabs>
        <w:bidi w:val="0"/>
        <w:spacing w:before="100" w:beforeAutospacing="1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Member of the </w:t>
      </w:r>
      <w:r w:rsidRPr="002649FA">
        <w:rPr>
          <w:rFonts w:asciiTheme="minorHAnsi" w:hAnsiTheme="minorHAnsi" w:cstheme="minorHAnsi"/>
          <w:sz w:val="22"/>
          <w:szCs w:val="22"/>
        </w:rPr>
        <w:t>European Association of Environmental and Resource E</w:t>
      </w:r>
      <w:r>
        <w:rPr>
          <w:rFonts w:asciiTheme="minorHAnsi" w:hAnsiTheme="minorHAnsi" w:cstheme="minorHAnsi"/>
          <w:sz w:val="22"/>
          <w:szCs w:val="22"/>
        </w:rPr>
        <w:t>conomics (EAERE)</w:t>
      </w:r>
      <w:r w:rsidRPr="002649FA">
        <w:rPr>
          <w:rFonts w:asciiTheme="minorHAnsi" w:hAnsiTheme="minorHAnsi" w:cstheme="minorHAnsi"/>
          <w:sz w:val="22"/>
          <w:szCs w:val="22"/>
        </w:rPr>
        <w:t>.</w:t>
      </w:r>
    </w:p>
    <w:p w14:paraId="23CF474C" w14:textId="77777777" w:rsidR="002649FA" w:rsidRDefault="002649FA" w:rsidP="00BF4E7B">
      <w:pPr>
        <w:numPr>
          <w:ilvl w:val="0"/>
          <w:numId w:val="7"/>
        </w:numPr>
        <w:tabs>
          <w:tab w:val="clear" w:pos="720"/>
          <w:tab w:val="num" w:pos="426"/>
        </w:tabs>
        <w:bidi w:val="0"/>
        <w:spacing w:before="100" w:beforeAutospacing="1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49FA">
        <w:rPr>
          <w:rFonts w:asciiTheme="minorHAnsi" w:hAnsiTheme="minorHAnsi" w:cstheme="minorHAnsi"/>
          <w:sz w:val="22"/>
          <w:szCs w:val="22"/>
        </w:rPr>
        <w:t>Member of the European Commission on Energy Efficient Economy (ECEEE)</w:t>
      </w:r>
    </w:p>
    <w:p w14:paraId="61EEF531" w14:textId="77777777" w:rsidR="002649FA" w:rsidRPr="002649FA" w:rsidRDefault="002649FA" w:rsidP="000818E4">
      <w:pPr>
        <w:numPr>
          <w:ilvl w:val="0"/>
          <w:numId w:val="7"/>
        </w:numPr>
        <w:tabs>
          <w:tab w:val="clear" w:pos="720"/>
          <w:tab w:val="num" w:pos="426"/>
        </w:tabs>
        <w:bidi w:val="0"/>
        <w:spacing w:before="100" w:beforeAutospacing="1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49FA">
        <w:rPr>
          <w:rFonts w:asciiTheme="minorHAnsi" w:hAnsiTheme="minorHAnsi" w:cstheme="minorHAnsi"/>
          <w:sz w:val="22"/>
          <w:szCs w:val="22"/>
        </w:rPr>
        <w:t xml:space="preserve">Member of the </w:t>
      </w:r>
      <w:r w:rsidRPr="002649FA">
        <w:rPr>
          <w:rStyle w:val="Strong"/>
          <w:rFonts w:asciiTheme="minorHAnsi" w:hAnsiTheme="minorHAnsi"/>
          <w:b w:val="0"/>
          <w:bCs w:val="0"/>
          <w:sz w:val="22"/>
          <w:szCs w:val="22"/>
        </w:rPr>
        <w:t>European Regional Science Association (ERSA)</w:t>
      </w:r>
      <w:r w:rsidRPr="002649FA">
        <w:rPr>
          <w:rStyle w:val="Strong"/>
          <w:sz w:val="22"/>
          <w:szCs w:val="22"/>
        </w:rPr>
        <w:t>.</w:t>
      </w:r>
    </w:p>
    <w:p w14:paraId="274136B0" w14:textId="77777777" w:rsidR="002649FA" w:rsidRPr="00444D01" w:rsidRDefault="000818E4" w:rsidP="000818E4">
      <w:pPr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Scientific partner</w:t>
      </w:r>
      <w:r w:rsidRPr="000818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</w:t>
      </w:r>
      <w:r w:rsidRPr="000818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BIOdiversity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Economics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CONservation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(BIOECON)</w:t>
      </w:r>
      <w:r w:rsidR="002649FA" w:rsidRPr="00444D01">
        <w:rPr>
          <w:rFonts w:asciiTheme="minorHAnsi" w:hAnsiTheme="minorHAnsi" w:cstheme="minorHAnsi"/>
          <w:sz w:val="22"/>
          <w:szCs w:val="22"/>
        </w:rPr>
        <w:t>.</w:t>
      </w:r>
    </w:p>
    <w:p w14:paraId="0BDBC845" w14:textId="77777777" w:rsidR="000818E4" w:rsidRDefault="002649FA" w:rsidP="000818E4">
      <w:pPr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Member of the </w:t>
      </w:r>
      <w:r w:rsidR="000818E4">
        <w:rPr>
          <w:rFonts w:asciiTheme="minorHAnsi" w:hAnsiTheme="minorHAnsi" w:cstheme="minorHAnsi"/>
          <w:sz w:val="22"/>
          <w:szCs w:val="22"/>
        </w:rPr>
        <w:t>Ecosystem services partnership (ESP).</w:t>
      </w:r>
    </w:p>
    <w:p w14:paraId="099EB9BD" w14:textId="77777777" w:rsidR="000818E4" w:rsidRDefault="000818E4" w:rsidP="000818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4843C1" w14:textId="77777777" w:rsidR="00BF4E7B" w:rsidRPr="00444D01" w:rsidRDefault="00BF4E7B" w:rsidP="00BF4E7B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Supervision of research students and researchers (past and present)</w:t>
      </w:r>
    </w:p>
    <w:p w14:paraId="284721C4" w14:textId="4F0A8DF2" w:rsidR="00AA1359" w:rsidRDefault="00BF4E7B" w:rsidP="00AA1359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PhD Student</w:t>
      </w:r>
      <w:r w:rsidR="00AA1359">
        <w:rPr>
          <w:rFonts w:asciiTheme="minorHAnsi" w:hAnsiTheme="minorHAnsi" w:cstheme="minorHAnsi"/>
          <w:sz w:val="22"/>
          <w:szCs w:val="22"/>
          <w:lang w:val="en-US"/>
        </w:rPr>
        <w:t>s (</w:t>
      </w:r>
      <w:r w:rsidR="00AA1359" w:rsidRPr="00AA1359">
        <w:rPr>
          <w:rFonts w:asciiTheme="minorHAnsi" w:hAnsiTheme="minorHAnsi" w:cstheme="minorHAnsi"/>
          <w:sz w:val="22"/>
          <w:szCs w:val="22"/>
          <w:lang w:val="en-US"/>
        </w:rPr>
        <w:t>Fully funded by my grants</w:t>
      </w:r>
      <w:r w:rsidR="00AA135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7EC3A4AB" w14:textId="77777777" w:rsidR="00AA1359" w:rsidRDefault="00BF4E7B" w:rsidP="00873C3A">
      <w:pPr>
        <w:pStyle w:val="NormalParL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Yoav </w:t>
      </w:r>
      <w:r w:rsidR="00620D8B">
        <w:rPr>
          <w:rFonts w:asciiTheme="minorHAnsi" w:hAnsiTheme="minorHAnsi" w:cstheme="minorHAnsi"/>
          <w:sz w:val="22"/>
          <w:szCs w:val="22"/>
          <w:lang w:val="en-US"/>
        </w:rPr>
        <w:t>Peled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, University </w:t>
      </w:r>
      <w:r w:rsidR="004452FE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4452FE"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Haifa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(with Prof. </w:t>
      </w:r>
      <w:r w:rsidR="00620D8B">
        <w:rPr>
          <w:rFonts w:asciiTheme="minorHAnsi" w:hAnsiTheme="minorHAnsi" w:cstheme="minorHAnsi"/>
          <w:sz w:val="22"/>
          <w:szCs w:val="22"/>
          <w:lang w:val="en-US"/>
        </w:rPr>
        <w:t>Shechter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4452F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</w:p>
    <w:p w14:paraId="04668A5F" w14:textId="77777777" w:rsidR="00AA1359" w:rsidRDefault="004452FE" w:rsidP="00873C3A">
      <w:pPr>
        <w:pStyle w:val="NormalParL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Orna Raviv, University of Haifa (with Prof. Izhaki), </w:t>
      </w:r>
    </w:p>
    <w:p w14:paraId="399E5D78" w14:textId="54F5A1A9" w:rsidR="00AA1359" w:rsidRDefault="004452FE" w:rsidP="00AA1359">
      <w:pPr>
        <w:pStyle w:val="NormalParL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Geula Bitton, university of Haifa</w:t>
      </w:r>
      <w:r w:rsidR="00BF4E7B" w:rsidRPr="00444D0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E47B552" w14:textId="4440B9F4" w:rsidR="00AA1359" w:rsidRDefault="00AA1359" w:rsidP="00AA1359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PhD students:</w:t>
      </w:r>
    </w:p>
    <w:p w14:paraId="148329EF" w14:textId="0B749598" w:rsidR="00AA1359" w:rsidRDefault="004452FE" w:rsidP="00873C3A">
      <w:pPr>
        <w:pStyle w:val="NormalParL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 w:rsidRPr="004452FE">
        <w:rPr>
          <w:rFonts w:asciiTheme="minorHAnsi" w:hAnsiTheme="minorHAnsi" w:cstheme="minorHAnsi"/>
          <w:sz w:val="22"/>
          <w:szCs w:val="22"/>
          <w:lang w:val="en-US"/>
        </w:rPr>
        <w:t>Yael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M</w:t>
      </w:r>
      <w:r w:rsidRPr="004452FE">
        <w:rPr>
          <w:rFonts w:asciiTheme="minorHAnsi" w:hAnsiTheme="minorHAnsi" w:cstheme="minorHAnsi"/>
          <w:sz w:val="22"/>
          <w:szCs w:val="22"/>
          <w:lang w:val="en-US"/>
        </w:rPr>
        <w:t>andelberg</w:t>
      </w:r>
      <w:r w:rsidR="00F23A2B">
        <w:rPr>
          <w:rFonts w:asciiTheme="minorHAnsi" w:hAnsiTheme="minorHAnsi" w:cstheme="minorHAnsi"/>
          <w:sz w:val="22"/>
          <w:szCs w:val="22"/>
          <w:lang w:val="en-US"/>
        </w:rPr>
        <w:t xml:space="preserve">, Bar Ilan University (with Prof. </w:t>
      </w:r>
      <w:proofErr w:type="spellStart"/>
      <w:r w:rsidR="00F23A2B">
        <w:rPr>
          <w:rFonts w:asciiTheme="minorHAnsi" w:hAnsiTheme="minorHAnsi" w:cstheme="minorHAnsi"/>
          <w:sz w:val="22"/>
          <w:szCs w:val="22"/>
          <w:lang w:val="en-US"/>
        </w:rPr>
        <w:t>Brener</w:t>
      </w:r>
      <w:proofErr w:type="spellEnd"/>
      <w:r w:rsidR="00F23A2B">
        <w:rPr>
          <w:rFonts w:asciiTheme="minorHAnsi" w:hAnsiTheme="minorHAnsi" w:cstheme="minorHAnsi"/>
          <w:sz w:val="22"/>
          <w:szCs w:val="22"/>
          <w:lang w:val="en-US"/>
        </w:rPr>
        <w:t>).</w:t>
      </w:r>
      <w:r w:rsidR="00873C3A" w:rsidRPr="00873C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45C1083" w14:textId="355DC413" w:rsidR="00BF4E7B" w:rsidRPr="00444D01" w:rsidRDefault="00873C3A" w:rsidP="00873C3A">
      <w:pPr>
        <w:pStyle w:val="NormalParL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Eti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Asraf</w:t>
      </w:r>
      <w:proofErr w:type="spellEnd"/>
      <w:r w:rsidRPr="00873C3A">
        <w:rPr>
          <w:rFonts w:asciiTheme="minorHAnsi" w:hAnsiTheme="minorHAnsi" w:cstheme="minorHAnsi"/>
          <w:sz w:val="22"/>
          <w:szCs w:val="22"/>
          <w:lang w:val="en-US"/>
        </w:rPr>
        <w:t>, university of Haifa</w:t>
      </w:r>
      <w:r w:rsidR="00AA1359">
        <w:rPr>
          <w:rFonts w:asciiTheme="minorHAnsi" w:hAnsiTheme="minorHAnsi" w:cstheme="minorHAnsi"/>
          <w:sz w:val="22"/>
          <w:szCs w:val="22"/>
          <w:lang w:val="en-US"/>
        </w:rPr>
        <w:t xml:space="preserve"> (with Prof. </w:t>
      </w:r>
      <w:proofErr w:type="spellStart"/>
      <w:r w:rsidR="00AA1359">
        <w:rPr>
          <w:rFonts w:asciiTheme="minorHAnsi" w:hAnsiTheme="minorHAnsi" w:cstheme="minorHAnsi"/>
          <w:sz w:val="22"/>
          <w:szCs w:val="22"/>
          <w:lang w:val="en-US"/>
        </w:rPr>
        <w:t>Gerhmandi</w:t>
      </w:r>
      <w:proofErr w:type="spellEnd"/>
      <w:r w:rsidR="00AA135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873C3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937ED1C" w14:textId="77777777" w:rsidR="00AA1359" w:rsidRDefault="00BF4E7B" w:rsidP="00AA1359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MA students</w:t>
      </w:r>
      <w:r w:rsidR="00F23A2B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5701DA13" w14:textId="77777777" w:rsidR="00AA1359" w:rsidRDefault="00F23A2B" w:rsidP="00AA1359">
      <w:pPr>
        <w:pStyle w:val="NormalParL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Yoav Peled</w:t>
      </w:r>
      <w:r w:rsidR="00BF4E7B"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F23A2B">
        <w:rPr>
          <w:rFonts w:asciiTheme="minorHAnsi" w:hAnsiTheme="minorHAnsi" w:cstheme="minorHAnsi"/>
          <w:sz w:val="22"/>
          <w:szCs w:val="22"/>
          <w:lang w:val="en-US"/>
        </w:rPr>
        <w:t>University of Haifa</w:t>
      </w:r>
      <w:r w:rsidR="00BF4E7B" w:rsidRPr="00444D01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1CE22E54" w14:textId="34FFFFEA" w:rsidR="00AA1359" w:rsidRDefault="00F23A2B" w:rsidP="00AA1359">
      <w:pPr>
        <w:pStyle w:val="NormalParL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Itai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Tzion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University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>Haifa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</w:p>
    <w:p w14:paraId="34704F26" w14:textId="77777777" w:rsidR="00AA1359" w:rsidRDefault="00F23A2B" w:rsidP="00AA1359">
      <w:pPr>
        <w:pStyle w:val="NormalParL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Eti Ofir,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University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>Haifa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</w:p>
    <w:p w14:paraId="6AF263C7" w14:textId="539923D2" w:rsidR="00BF4E7B" w:rsidRPr="00444D01" w:rsidRDefault="00F23A2B" w:rsidP="00AA1359">
      <w:pPr>
        <w:pStyle w:val="NormalParL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Niva Tadmor Shalev,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University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>Haifa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6FEAC299" w14:textId="77777777" w:rsidR="00BF4E7B" w:rsidRDefault="00BF4E7B" w:rsidP="00BF4E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386AC9" w14:textId="77777777" w:rsidR="00F23A2B" w:rsidRPr="00F23A2B" w:rsidRDefault="00F23A2B" w:rsidP="00F23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23A2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Examiner of Dissertations and research proposal  </w:t>
      </w:r>
    </w:p>
    <w:p w14:paraId="3B655698" w14:textId="77777777" w:rsidR="00F23A2B" w:rsidRPr="00F23A2B" w:rsidRDefault="00F23A2B" w:rsidP="00F23A2B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3A2B">
        <w:rPr>
          <w:rFonts w:asciiTheme="minorHAnsi" w:hAnsiTheme="minorHAnsi" w:cstheme="minorHAnsi"/>
          <w:sz w:val="22"/>
          <w:szCs w:val="22"/>
        </w:rPr>
        <w:t>PhD &amp; MA dissertations: Tel Aviv University, University</w:t>
      </w:r>
      <w:r>
        <w:rPr>
          <w:rFonts w:asciiTheme="minorHAnsi" w:hAnsiTheme="minorHAnsi" w:cstheme="minorHAnsi"/>
          <w:sz w:val="22"/>
          <w:szCs w:val="22"/>
        </w:rPr>
        <w:t xml:space="preserve"> of Haifa.</w:t>
      </w:r>
    </w:p>
    <w:p w14:paraId="39B7DA30" w14:textId="77777777" w:rsidR="00F23A2B" w:rsidRPr="00F23A2B" w:rsidRDefault="00F23A2B" w:rsidP="00F23A2B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3A2B">
        <w:rPr>
          <w:rFonts w:asciiTheme="minorHAnsi" w:hAnsiTheme="minorHAnsi" w:cstheme="minorHAnsi"/>
          <w:sz w:val="22"/>
          <w:szCs w:val="22"/>
        </w:rPr>
        <w:t>PhD &amp; MA proposals: Tel Aviv University, University of Haifa.</w:t>
      </w:r>
    </w:p>
    <w:p w14:paraId="5D3A3C87" w14:textId="77777777" w:rsidR="00F23A2B" w:rsidRDefault="00F23A2B" w:rsidP="00F23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30DFC3" w14:textId="77777777" w:rsidR="00F23A2B" w:rsidRPr="00444D01" w:rsidRDefault="00F23A2B" w:rsidP="00F23A2B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Evaluator for competitive grants</w:t>
      </w:r>
    </w:p>
    <w:p w14:paraId="5404F1B6" w14:textId="77777777" w:rsidR="00F23A2B" w:rsidRPr="00444D01" w:rsidRDefault="00F23A2B" w:rsidP="00F23A2B">
      <w:pPr>
        <w:pStyle w:val="NormalParL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23A2B">
        <w:rPr>
          <w:rFonts w:asciiTheme="minorHAnsi" w:hAnsiTheme="minorHAnsi" w:cstheme="minorHAnsi"/>
          <w:sz w:val="22"/>
          <w:szCs w:val="22"/>
          <w:lang w:val="en-US"/>
        </w:rPr>
        <w:t>The Ring Center for multidisciplinary Environmental Research at The Hebrew University of Jerusalem</w:t>
      </w:r>
      <w:r w:rsidRPr="00F23A2B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</w:p>
    <w:p w14:paraId="5CB9C3F5" w14:textId="77777777" w:rsidR="00F23A2B" w:rsidRPr="00F23A2B" w:rsidRDefault="00F23A2B" w:rsidP="00F23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F7CF9" w14:textId="77777777" w:rsidR="00AE2811" w:rsidRPr="00AE2811" w:rsidRDefault="00AE2811" w:rsidP="00AE2811">
      <w:pPr>
        <w:pStyle w:val="NormalParL"/>
        <w:tabs>
          <w:tab w:val="left" w:pos="9360"/>
        </w:tabs>
        <w:ind w:left="562" w:right="562" w:hanging="562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AE2811">
        <w:rPr>
          <w:rFonts w:asciiTheme="minorHAnsi" w:hAnsiTheme="minorHAnsi"/>
          <w:b/>
          <w:bCs/>
          <w:sz w:val="22"/>
          <w:szCs w:val="22"/>
          <w:u w:val="single"/>
        </w:rPr>
        <w:t xml:space="preserve">Reviewer for Academic Journals </w:t>
      </w:r>
    </w:p>
    <w:p w14:paraId="6E1B6E8D" w14:textId="77777777" w:rsidR="00EC40DE" w:rsidRDefault="006D476F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  <w:lang w:val="en-US"/>
        </w:rPr>
      </w:pPr>
      <w:r w:rsidRPr="006D476F">
        <w:rPr>
          <w:rFonts w:asciiTheme="minorHAnsi" w:hAnsiTheme="minorHAnsi"/>
          <w:sz w:val="22"/>
          <w:szCs w:val="22"/>
          <w:lang w:val="en-US"/>
        </w:rPr>
        <w:t xml:space="preserve">Ecosystem services (IF 5.57); </w:t>
      </w:r>
    </w:p>
    <w:p w14:paraId="4865B92E" w14:textId="77777777" w:rsidR="00EC40DE" w:rsidRDefault="006D476F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  <w:lang w:val="en-US"/>
        </w:rPr>
      </w:pPr>
      <w:r w:rsidRPr="006D476F">
        <w:rPr>
          <w:rFonts w:asciiTheme="minorHAnsi" w:hAnsiTheme="minorHAnsi"/>
          <w:sz w:val="22"/>
          <w:szCs w:val="22"/>
          <w:lang w:val="en-US"/>
        </w:rPr>
        <w:t>Waste Management (IF 5.43);</w:t>
      </w:r>
    </w:p>
    <w:p w14:paraId="56546CA5" w14:textId="231A702E" w:rsidR="00EC40DE" w:rsidRDefault="006D476F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  <w:lang w:val="en-US"/>
        </w:rPr>
      </w:pPr>
      <w:r w:rsidRPr="006D476F">
        <w:rPr>
          <w:rFonts w:asciiTheme="minorHAnsi" w:hAnsiTheme="minorHAnsi"/>
          <w:sz w:val="22"/>
          <w:szCs w:val="22"/>
          <w:lang w:val="en-US"/>
        </w:rPr>
        <w:t>Journal of environmental</w:t>
      </w:r>
      <w:r w:rsidR="00EC40D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D476F">
        <w:rPr>
          <w:rFonts w:asciiTheme="minorHAnsi" w:hAnsiTheme="minorHAnsi"/>
          <w:sz w:val="22"/>
          <w:szCs w:val="22"/>
          <w:lang w:val="en-US"/>
        </w:rPr>
        <w:t>Management (IF 4.86);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EE6C36B" w14:textId="77777777" w:rsidR="00EC40DE" w:rsidRDefault="006D476F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</w:rPr>
      </w:pPr>
      <w:r w:rsidRPr="006D476F">
        <w:rPr>
          <w:rFonts w:asciiTheme="minorHAnsi" w:hAnsiTheme="minorHAnsi"/>
          <w:sz w:val="22"/>
          <w:szCs w:val="22"/>
          <w:lang w:val="en-US"/>
        </w:rPr>
        <w:t xml:space="preserve">Biological conservation </w:t>
      </w:r>
      <w:r w:rsidRPr="006D476F">
        <w:rPr>
          <w:rFonts w:asciiTheme="minorHAnsi" w:hAnsiTheme="minorHAnsi"/>
          <w:sz w:val="22"/>
          <w:szCs w:val="22"/>
        </w:rPr>
        <w:t>(IF 4.45);</w:t>
      </w:r>
    </w:p>
    <w:p w14:paraId="336032A3" w14:textId="484E58E5" w:rsidR="00A3677B" w:rsidRDefault="00AE2811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Land Use Policy</w:t>
      </w:r>
      <w:r w:rsidRPr="00AE2811">
        <w:rPr>
          <w:rFonts w:asciiTheme="minorHAnsi" w:hAnsiTheme="minorHAnsi"/>
          <w:sz w:val="22"/>
          <w:szCs w:val="22"/>
        </w:rPr>
        <w:t xml:space="preserve"> (IF </w:t>
      </w:r>
      <w:r>
        <w:rPr>
          <w:rFonts w:asciiTheme="minorHAnsi" w:hAnsiTheme="minorHAnsi"/>
          <w:sz w:val="22"/>
          <w:szCs w:val="22"/>
        </w:rPr>
        <w:t>3.57</w:t>
      </w:r>
      <w:r w:rsidRPr="00AE2811">
        <w:rPr>
          <w:rFonts w:asciiTheme="minorHAnsi" w:hAnsiTheme="minorHAnsi"/>
          <w:sz w:val="22"/>
          <w:szCs w:val="22"/>
        </w:rPr>
        <w:t>);</w:t>
      </w:r>
    </w:p>
    <w:p w14:paraId="7AD15E60" w14:textId="77777777" w:rsidR="00EC40DE" w:rsidRDefault="00A3677B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</w:rPr>
      </w:pPr>
      <w:r w:rsidRPr="00AE2811">
        <w:rPr>
          <w:rFonts w:asciiTheme="minorHAnsi" w:hAnsiTheme="minorHAnsi"/>
          <w:sz w:val="22"/>
          <w:szCs w:val="22"/>
          <w:lang w:val="en-US"/>
        </w:rPr>
        <w:t>Environmental Science and Pollution Research</w:t>
      </w:r>
      <w:r w:rsidRPr="00AE2811">
        <w:rPr>
          <w:rFonts w:asciiTheme="minorHAnsi" w:hAnsiTheme="minorHAnsi"/>
          <w:sz w:val="22"/>
          <w:szCs w:val="22"/>
        </w:rPr>
        <w:t xml:space="preserve"> (IF </w:t>
      </w:r>
      <w:r>
        <w:rPr>
          <w:rFonts w:asciiTheme="minorHAnsi" w:hAnsiTheme="minorHAnsi"/>
          <w:sz w:val="22"/>
          <w:szCs w:val="22"/>
        </w:rPr>
        <w:t>2.91</w:t>
      </w:r>
      <w:r w:rsidRPr="00AE2811">
        <w:rPr>
          <w:rFonts w:asciiTheme="minorHAnsi" w:hAnsiTheme="minorHAnsi"/>
          <w:sz w:val="22"/>
          <w:szCs w:val="22"/>
        </w:rPr>
        <w:t xml:space="preserve">); </w:t>
      </w:r>
    </w:p>
    <w:p w14:paraId="68464E49" w14:textId="11DFFC8C" w:rsidR="00EC40DE" w:rsidRDefault="00AE2811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sz w:val="22"/>
          <w:szCs w:val="22"/>
        </w:rPr>
      </w:pPr>
      <w:r w:rsidRPr="00AE2811">
        <w:rPr>
          <w:rFonts w:asciiTheme="minorHAnsi" w:hAnsiTheme="minorHAnsi"/>
          <w:sz w:val="22"/>
          <w:szCs w:val="22"/>
          <w:lang w:val="en-US"/>
        </w:rPr>
        <w:t>Journal</w:t>
      </w:r>
      <w:r w:rsidR="00A3677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C40DE">
        <w:rPr>
          <w:rFonts w:asciiTheme="minorHAnsi" w:hAnsiTheme="minorHAnsi"/>
          <w:sz w:val="22"/>
          <w:szCs w:val="22"/>
          <w:lang w:val="en-US"/>
        </w:rPr>
        <w:t xml:space="preserve">for Nature Conservation </w:t>
      </w:r>
      <w:r w:rsidRPr="00AE2811">
        <w:rPr>
          <w:rFonts w:asciiTheme="minorHAnsi" w:hAnsiTheme="minorHAnsi"/>
          <w:sz w:val="22"/>
          <w:szCs w:val="22"/>
        </w:rPr>
        <w:t xml:space="preserve">(IF </w:t>
      </w:r>
      <w:r>
        <w:rPr>
          <w:rFonts w:asciiTheme="minorHAnsi" w:hAnsiTheme="minorHAnsi"/>
          <w:sz w:val="22"/>
          <w:szCs w:val="22"/>
        </w:rPr>
        <w:t>2.28</w:t>
      </w:r>
      <w:r w:rsidRPr="00AE2811">
        <w:rPr>
          <w:rFonts w:asciiTheme="minorHAnsi" w:hAnsiTheme="minorHAnsi"/>
          <w:sz w:val="22"/>
          <w:szCs w:val="22"/>
        </w:rPr>
        <w:t>);</w:t>
      </w:r>
    </w:p>
    <w:p w14:paraId="266D3C1A" w14:textId="6C36320A" w:rsidR="00AE2811" w:rsidRPr="00AE2811" w:rsidRDefault="006D476F" w:rsidP="00630DC3">
      <w:pPr>
        <w:pStyle w:val="NormalParL"/>
        <w:numPr>
          <w:ilvl w:val="0"/>
          <w:numId w:val="10"/>
        </w:numPr>
        <w:ind w:right="562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AE2811">
        <w:rPr>
          <w:rFonts w:asciiTheme="minorHAnsi" w:hAnsiTheme="minorHAnsi"/>
          <w:sz w:val="22"/>
          <w:szCs w:val="22"/>
          <w:lang w:val="en-US"/>
        </w:rPr>
        <w:t xml:space="preserve">Regional Studies in Marine Science </w:t>
      </w:r>
      <w:r w:rsidRPr="00AE2811">
        <w:rPr>
          <w:rFonts w:asciiTheme="minorHAnsi" w:hAnsiTheme="minorHAnsi"/>
          <w:sz w:val="22"/>
          <w:szCs w:val="22"/>
        </w:rPr>
        <w:t xml:space="preserve">(IF </w:t>
      </w:r>
      <w:r>
        <w:rPr>
          <w:rFonts w:asciiTheme="minorHAnsi" w:hAnsiTheme="minorHAnsi"/>
          <w:sz w:val="22"/>
          <w:szCs w:val="22"/>
        </w:rPr>
        <w:t>1.46</w:t>
      </w:r>
      <w:r w:rsidRPr="00AE2811">
        <w:rPr>
          <w:rFonts w:asciiTheme="minorHAnsi" w:hAnsiTheme="minorHAnsi"/>
          <w:sz w:val="22"/>
          <w:szCs w:val="22"/>
        </w:rPr>
        <w:t>);</w:t>
      </w:r>
    </w:p>
    <w:p w14:paraId="47A76B97" w14:textId="77777777" w:rsidR="00BB7D96" w:rsidRPr="00AE2811" w:rsidRDefault="00BB7D96" w:rsidP="00BB7D96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CD757E5" w14:textId="77777777" w:rsidR="00250C65" w:rsidRDefault="00250C65" w:rsidP="00250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0C65">
        <w:rPr>
          <w:rFonts w:asciiTheme="minorHAnsi" w:hAnsiTheme="minorHAnsi" w:cstheme="minorHAnsi"/>
          <w:b/>
          <w:bCs/>
          <w:sz w:val="22"/>
          <w:szCs w:val="22"/>
          <w:u w:val="single"/>
        </w:rPr>
        <w:t>Teaching</w:t>
      </w:r>
    </w:p>
    <w:p w14:paraId="6C53D670" w14:textId="77777777" w:rsidR="000A36CB" w:rsidRPr="00250C65" w:rsidRDefault="000A36CB" w:rsidP="000A3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567667" w14:textId="77777777" w:rsidR="00250C65" w:rsidRPr="00250C65" w:rsidRDefault="00250C65" w:rsidP="00250C6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sz w:val="22"/>
          <w:szCs w:val="22"/>
        </w:rPr>
      </w:pPr>
      <w:r w:rsidRPr="00250C65">
        <w:rPr>
          <w:rFonts w:asciiTheme="minorHAnsi" w:hAnsiTheme="minorHAnsi" w:cstheme="minorHAnsi"/>
          <w:sz w:val="22"/>
          <w:szCs w:val="22"/>
        </w:rPr>
        <w:t xml:space="preserve">Introduction to </w:t>
      </w:r>
      <w:r>
        <w:rPr>
          <w:rFonts w:asciiTheme="minorHAnsi" w:hAnsiTheme="minorHAnsi" w:cstheme="minorHAnsi"/>
          <w:sz w:val="22"/>
          <w:szCs w:val="22"/>
        </w:rPr>
        <w:t>Micro-Economics</w:t>
      </w:r>
      <w:r w:rsidRPr="00250C65">
        <w:rPr>
          <w:rFonts w:asciiTheme="minorHAnsi" w:hAnsiTheme="minorHAnsi" w:cstheme="minorHAnsi"/>
          <w:sz w:val="22"/>
          <w:szCs w:val="22"/>
        </w:rPr>
        <w:t xml:space="preserve"> (1st year)</w:t>
      </w:r>
    </w:p>
    <w:p w14:paraId="7B094706" w14:textId="77777777" w:rsidR="00250C65" w:rsidRPr="00250C65" w:rsidRDefault="00250C65" w:rsidP="00250C6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Environmental and natural resources Economics</w:t>
      </w:r>
      <w:r w:rsidRPr="00250C65">
        <w:rPr>
          <w:rFonts w:asciiTheme="minorHAnsi" w:hAnsiTheme="minorHAnsi" w:cstheme="minorHAnsi"/>
          <w:sz w:val="22"/>
          <w:szCs w:val="22"/>
        </w:rPr>
        <w:t xml:space="preserve"> (2nd year)</w:t>
      </w:r>
    </w:p>
    <w:p w14:paraId="2DF6A9D1" w14:textId="77777777" w:rsidR="00250C65" w:rsidRPr="00250C65" w:rsidRDefault="00250C65" w:rsidP="00250C6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Cost-Benefit analysis</w:t>
      </w:r>
      <w:r w:rsidRPr="00250C6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3rd</w:t>
      </w:r>
      <w:r w:rsidRPr="00250C65">
        <w:rPr>
          <w:rFonts w:asciiTheme="minorHAnsi" w:hAnsiTheme="minorHAnsi" w:cstheme="minorHAnsi"/>
          <w:sz w:val="22"/>
          <w:szCs w:val="22"/>
        </w:rPr>
        <w:t xml:space="preserve"> year)</w:t>
      </w:r>
    </w:p>
    <w:p w14:paraId="6ADD7B7C" w14:textId="77777777" w:rsidR="00250C65" w:rsidRPr="00250C65" w:rsidRDefault="00250C65" w:rsidP="00250C6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Practicum-Capstone project</w:t>
      </w:r>
      <w:r w:rsidRPr="00250C65">
        <w:rPr>
          <w:rFonts w:asciiTheme="minorHAnsi" w:hAnsiTheme="minorHAnsi" w:cstheme="minorHAnsi"/>
          <w:sz w:val="22"/>
          <w:szCs w:val="22"/>
        </w:rPr>
        <w:t xml:space="preserve"> (3rd year) </w:t>
      </w:r>
    </w:p>
    <w:p w14:paraId="4DD7259A" w14:textId="77777777" w:rsidR="00250C65" w:rsidRPr="00250C65" w:rsidRDefault="00250C65" w:rsidP="00250C65">
      <w:pPr>
        <w:bidi w:val="0"/>
        <w:ind w:left="142"/>
        <w:rPr>
          <w:rFonts w:asciiTheme="minorHAnsi" w:hAnsiTheme="minorHAnsi" w:cstheme="minorHAnsi"/>
          <w:sz w:val="22"/>
          <w:szCs w:val="22"/>
        </w:rPr>
      </w:pPr>
    </w:p>
    <w:p w14:paraId="51CA71F7" w14:textId="77777777" w:rsidR="00250C65" w:rsidRPr="00250C65" w:rsidRDefault="00250C65" w:rsidP="00250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436"/>
        <w:rPr>
          <w:rFonts w:asciiTheme="minorHAnsi" w:hAnsiTheme="minorHAnsi" w:cstheme="minorHAnsi"/>
          <w:sz w:val="22"/>
          <w:szCs w:val="22"/>
        </w:rPr>
      </w:pPr>
    </w:p>
    <w:p w14:paraId="5E82F595" w14:textId="77777777" w:rsidR="00250C65" w:rsidRDefault="00250C65" w:rsidP="00250C65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EC40DE">
        <w:rPr>
          <w:rFonts w:asciiTheme="minorHAnsi" w:hAnsiTheme="minorHAnsi" w:cstheme="minorHAnsi"/>
          <w:sz w:val="22"/>
          <w:szCs w:val="22"/>
          <w:lang w:eastAsia="en-US"/>
        </w:rPr>
        <w:t>In addition, I am the head of the sustainability-economics track,</w:t>
      </w:r>
      <w:r w:rsidR="007931DE" w:rsidRPr="00EC40DE">
        <w:rPr>
          <w:rFonts w:asciiTheme="minorHAnsi" w:hAnsiTheme="minorHAnsi" w:cstheme="minorHAnsi"/>
          <w:sz w:val="22"/>
          <w:szCs w:val="22"/>
          <w:lang w:eastAsia="en-US"/>
        </w:rPr>
        <w:t xml:space="preserve"> I am responsible for around 40 students in the track academically, and</w:t>
      </w:r>
      <w:r w:rsidRPr="00EC40DE">
        <w:rPr>
          <w:rFonts w:asciiTheme="minorHAnsi" w:hAnsiTheme="minorHAnsi" w:cstheme="minorHAnsi"/>
          <w:sz w:val="22"/>
          <w:szCs w:val="22"/>
          <w:lang w:eastAsia="en-US"/>
        </w:rPr>
        <w:t xml:space="preserve"> academic advisor.</w:t>
      </w:r>
    </w:p>
    <w:p w14:paraId="611441B3" w14:textId="77777777" w:rsidR="00250C65" w:rsidRDefault="00250C65" w:rsidP="00250C65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29516F" w14:textId="77777777" w:rsidR="00250C65" w:rsidRDefault="00250C65">
      <w:pPr>
        <w:bidi w:val="0"/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0925EE43" w14:textId="77777777" w:rsidR="00250C65" w:rsidRPr="00250C65" w:rsidRDefault="00250C65" w:rsidP="00250C65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50C6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 xml:space="preserve">List of Peer-Reviewed Publications </w:t>
      </w:r>
    </w:p>
    <w:p w14:paraId="0F323924" w14:textId="77777777" w:rsidR="00250C65" w:rsidRDefault="00250C65" w:rsidP="00250C65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50C65">
        <w:rPr>
          <w:rFonts w:asciiTheme="minorHAnsi" w:hAnsiTheme="minorHAnsi" w:cstheme="minorHAnsi"/>
          <w:sz w:val="22"/>
          <w:szCs w:val="22"/>
          <w:u w:val="single"/>
          <w:lang w:eastAsia="en-US"/>
        </w:rPr>
        <w:t>[</w:t>
      </w:r>
      <w:r w:rsidR="00283570" w:rsidRPr="00250C65">
        <w:rPr>
          <w:rFonts w:asciiTheme="minorHAnsi" w:hAnsiTheme="minorHAnsi" w:cstheme="minorHAnsi"/>
          <w:sz w:val="22"/>
          <w:szCs w:val="22"/>
          <w:u w:val="single"/>
          <w:lang w:eastAsia="en-US"/>
        </w:rPr>
        <w:t>Citation</w:t>
      </w:r>
      <w:r w:rsidRPr="00250C65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from Google Scholar &amp; Impact Factor]</w:t>
      </w:r>
    </w:p>
    <w:p w14:paraId="74C4C96D" w14:textId="045E3708" w:rsidR="00427D6F" w:rsidRPr="00427D6F" w:rsidRDefault="00427D6F" w:rsidP="00427D6F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427D6F">
        <w:rPr>
          <w:rFonts w:asciiTheme="minorHAnsi" w:hAnsiTheme="minorHAnsi" w:cstheme="minorHAnsi"/>
          <w:sz w:val="22"/>
          <w:szCs w:val="22"/>
          <w:u w:val="single"/>
          <w:lang w:eastAsia="en-US"/>
        </w:rPr>
        <w:t>[* Corresponding author or leading author]</w:t>
      </w:r>
    </w:p>
    <w:p w14:paraId="3C705781" w14:textId="05E8B261" w:rsidR="00427D6F" w:rsidRPr="00427D6F" w:rsidRDefault="00427D6F" w:rsidP="00427D6F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427D6F">
        <w:rPr>
          <w:rFonts w:asciiTheme="minorHAnsi" w:hAnsiTheme="minorHAnsi" w:cstheme="minorHAnsi"/>
          <w:sz w:val="22"/>
          <w:szCs w:val="22"/>
          <w:u w:val="single"/>
          <w:lang w:eastAsia="en-US"/>
        </w:rPr>
        <w:t>[** Senior authorship is not assigned. Authors are listed alphabetically]</w:t>
      </w:r>
    </w:p>
    <w:p w14:paraId="29F1F1C3" w14:textId="77777777" w:rsidR="00427D6F" w:rsidRPr="00250C65" w:rsidRDefault="00427D6F" w:rsidP="00427D6F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14C6C16B" w14:textId="77777777" w:rsidR="00250C65" w:rsidRPr="00250C65" w:rsidRDefault="00250C65" w:rsidP="00250C65">
      <w:pPr>
        <w:bidi w:val="0"/>
        <w:spacing w:after="200"/>
        <w:contextualSpacing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6CC26E82" w14:textId="77777777" w:rsidR="00283570" w:rsidRPr="005F6911" w:rsidRDefault="00283570" w:rsidP="00B40D3D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5F691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Articles in Refereed Journals</w:t>
      </w:r>
    </w:p>
    <w:p w14:paraId="53249FF9" w14:textId="67708F28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Raviv O.,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 S.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Izhaki I., Sagie H., Negev M.,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Mazor-Tregerman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M., Collins-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Kreiner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N.,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Mansfeld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Y., &amp; Lotan A. (2020). The socioeconomic value of multiple ecosystem types at a biosphere reserve as a baseline for one holistic conservation plan.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Ecosystem Services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40 </w:t>
      </w:r>
      <w:proofErr w:type="gram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101043.</w:t>
      </w:r>
      <w:r w:rsidRPr="0065191A">
        <w:rPr>
          <w:rFonts w:asciiTheme="minorHAnsi" w:hAnsiTheme="minorHAnsi" w:cs="Times New Roman"/>
          <w:sz w:val="22"/>
          <w:szCs w:val="22"/>
          <w:rtl/>
          <w:lang w:eastAsia="en-US" w:bidi="ar-SA"/>
        </w:rPr>
        <w:t>‏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[</w:t>
      </w:r>
      <w:proofErr w:type="gram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IF=5.57]</w:t>
      </w:r>
    </w:p>
    <w:p w14:paraId="3F19FE28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 S.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(2020). The economic values of climate change - A review.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Ecology and environment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, (4)10. (Hebrew).</w:t>
      </w:r>
    </w:p>
    <w:p w14:paraId="6338112E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Negev, M., Sagie, H., Orenstein, D. E.,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Shamir, S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., Hassan, Y., Amasha, H., ... &amp; Wittenberg, L. (2019). Using the ecosystem services framework for defining diverse human-nature relationships in a multi-ethnic biosphere reserve.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Ecosystem Services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39, </w:t>
      </w:r>
      <w:proofErr w:type="gram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100989.</w:t>
      </w:r>
      <w:r w:rsidRPr="0065191A">
        <w:rPr>
          <w:rFonts w:asciiTheme="minorHAnsi" w:hAnsiTheme="minorHAnsi" w:cs="Times New Roman"/>
          <w:sz w:val="22"/>
          <w:szCs w:val="22"/>
          <w:rtl/>
          <w:lang w:eastAsia="en-US" w:bidi="ar-SA"/>
        </w:rPr>
        <w:t>‏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[</w:t>
      </w:r>
      <w:proofErr w:type="gram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1, IF=5.57]</w:t>
      </w:r>
    </w:p>
    <w:p w14:paraId="78F80AF1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Zemah Shamir, Z.,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Shamir, S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.*, Becker, N.,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Scheinin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A., &amp; Tchernov, D. (2019). Evidence of the impacts of emerging shark tourism in the Mediterranean.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Ocean &amp; Coastal Management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178, 104847. </w:t>
      </w:r>
      <w:r w:rsidRPr="0065191A">
        <w:rPr>
          <w:rFonts w:asciiTheme="minorHAnsi" w:hAnsiTheme="minorHAnsi" w:cstheme="minorBidi"/>
          <w:sz w:val="22"/>
          <w:szCs w:val="22"/>
          <w:lang w:eastAsia="en-US"/>
        </w:rPr>
        <w:t>[2, I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F=2.59]</w:t>
      </w:r>
    </w:p>
    <w:p w14:paraId="5EC8BBB5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Zemah Samir, Z.,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Shamir, S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., Tchernov, D.,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Scheinin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A., &amp; Becker, N. (2019). Shark aggregation and tourism: Opportunities and challenges of an emerging phenomenon.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Int. J. Sustain. Dev. World Ecol.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, 1-9.</w:t>
      </w:r>
      <w:r w:rsidRPr="0065191A">
        <w:rPr>
          <w:rFonts w:asciiTheme="minorHAnsi" w:hAnsiTheme="minorHAnsi" w:cs="Times New Roman"/>
          <w:sz w:val="22"/>
          <w:szCs w:val="22"/>
          <w:rtl/>
          <w:lang w:eastAsia="en-US" w:bidi="ar-SA"/>
        </w:rPr>
        <w:t>‏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[1, IF=2.81]</w:t>
      </w:r>
    </w:p>
    <w:p w14:paraId="55D5E7D8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Lotan A., Kost R., Mandelik Y., Peled Y., Chakuki D.,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 S.,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Ram Y. (2018). National scale mapping of ecosystem services in Israel – genetic resources, pollination and cultural services.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One Ecosystem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3: e25494. [2, No IF]</w:t>
      </w:r>
    </w:p>
    <w:p w14:paraId="0A2C2230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60"/>
        <w:ind w:right="-431"/>
        <w:outlineLvl w:val="2"/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Becker N., Greenfeld A.,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 S.**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(2018). Cost Benefit Analysis of Full and Partly River Restoration: The Kishon River in Israel.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International Journal of Water Resources Development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. [1, IF=2.08]</w:t>
      </w:r>
    </w:p>
    <w:p w14:paraId="5A28414F" w14:textId="77777777" w:rsidR="0065191A" w:rsidRP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12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Dudai N., Tsion I.,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 S.*,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Nitzan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N.,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Chaimovitsh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D.,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Shachter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A., and Haim A. (2018). Agronomic and economic evaluation of Vetiver Grass (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Vetiveria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</w:t>
      </w:r>
      <w:proofErr w:type="spellStart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>zizanioides</w:t>
      </w:r>
      <w:proofErr w:type="spellEnd"/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L.) as means for Phytoremediation of Diesel Polluted Soils in Israel.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Journal of environmental management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211, 247-255. [5, IF=4.86]</w:t>
      </w:r>
    </w:p>
    <w:p w14:paraId="555E648A" w14:textId="77777777" w:rsidR="0065191A" w:rsidRDefault="0065191A" w:rsidP="0065191A">
      <w:pPr>
        <w:pStyle w:val="ListParagraph"/>
        <w:keepNext/>
        <w:numPr>
          <w:ilvl w:val="0"/>
          <w:numId w:val="3"/>
        </w:numPr>
        <w:bidi w:val="0"/>
        <w:spacing w:before="120" w:after="120"/>
        <w:ind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Peled Y., </w:t>
      </w:r>
      <w:r w:rsidRPr="0065191A"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>Zemah Shamir S.*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, Shechter M., Rahav E. and Israel A. (2018). A new perspective on valuating marine climate regulation: The Israeli Mediterranean as a case study. </w:t>
      </w:r>
      <w:r w:rsidRPr="0065191A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Ecosystem services</w:t>
      </w:r>
      <w:r w:rsidRPr="0065191A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29(A), 83-90. [3, IF=5.57]</w:t>
      </w:r>
    </w:p>
    <w:p w14:paraId="5C3E0E49" w14:textId="77777777" w:rsidR="0065191A" w:rsidRDefault="0065191A" w:rsidP="0065191A">
      <w:pPr>
        <w:pStyle w:val="ListParagraph"/>
        <w:numPr>
          <w:ilvl w:val="0"/>
          <w:numId w:val="3"/>
        </w:numPr>
        <w:bidi w:val="0"/>
        <w:ind w:right="360"/>
        <w:rPr>
          <w:rFonts w:asciiTheme="minorHAnsi" w:hAnsiTheme="minorHAnsi" w:cs="Times New Roman"/>
          <w:sz w:val="22"/>
          <w:szCs w:val="22"/>
        </w:rPr>
      </w:pPr>
      <w:proofErr w:type="spellStart"/>
      <w:r w:rsidRPr="008B65F3">
        <w:rPr>
          <w:rFonts w:asciiTheme="minorHAnsi" w:hAnsiTheme="minorHAnsi" w:cs="Times New Roman"/>
          <w:sz w:val="22"/>
          <w:szCs w:val="22"/>
        </w:rPr>
        <w:t>Korzen</w:t>
      </w:r>
      <w:proofErr w:type="spellEnd"/>
      <w:r w:rsidRPr="008B65F3">
        <w:rPr>
          <w:rFonts w:asciiTheme="minorHAnsi" w:hAnsiTheme="minorHAnsi" w:cs="Times New Roman"/>
          <w:sz w:val="22"/>
          <w:szCs w:val="22"/>
        </w:rPr>
        <w:t xml:space="preserve"> L., Peled Y., </w:t>
      </w:r>
      <w:r w:rsidRPr="008B65F3">
        <w:rPr>
          <w:rFonts w:asciiTheme="minorHAnsi" w:hAnsiTheme="minorHAnsi" w:cs="Times New Roman"/>
          <w:b/>
          <w:bCs/>
          <w:sz w:val="22"/>
          <w:szCs w:val="22"/>
        </w:rPr>
        <w:t>Zemah Shamir S</w:t>
      </w:r>
      <w:r w:rsidRPr="008B65F3">
        <w:rPr>
          <w:rFonts w:asciiTheme="minorHAnsi" w:hAnsiTheme="minorHAnsi" w:cs="Times New Roman"/>
          <w:sz w:val="22"/>
          <w:szCs w:val="22"/>
        </w:rPr>
        <w:t xml:space="preserve">., Shechter M., </w:t>
      </w:r>
      <w:proofErr w:type="spellStart"/>
      <w:r w:rsidRPr="008B65F3">
        <w:rPr>
          <w:rFonts w:asciiTheme="minorHAnsi" w:hAnsiTheme="minorHAnsi" w:cs="Times New Roman"/>
          <w:sz w:val="22"/>
          <w:szCs w:val="22"/>
        </w:rPr>
        <w:t>Gedanken</w:t>
      </w:r>
      <w:proofErr w:type="spellEnd"/>
      <w:r w:rsidRPr="008B65F3">
        <w:rPr>
          <w:rFonts w:asciiTheme="minorHAnsi" w:hAnsiTheme="minorHAnsi" w:cs="Times New Roman"/>
          <w:sz w:val="22"/>
          <w:szCs w:val="22"/>
        </w:rPr>
        <w:t xml:space="preserve"> A., Abelson A., and Israel A (2015). An economic analysis of bioethanol production from the marine macroalga Ulva (Chlorophyta). </w:t>
      </w:r>
      <w:r w:rsidRPr="008B65F3">
        <w:rPr>
          <w:rFonts w:asciiTheme="minorHAnsi" w:hAnsiTheme="minorHAnsi" w:cs="Times New Roman"/>
          <w:sz w:val="22"/>
          <w:szCs w:val="22"/>
          <w:u w:val="single"/>
        </w:rPr>
        <w:t xml:space="preserve">Technology </w:t>
      </w:r>
      <w:r w:rsidRPr="008B65F3">
        <w:rPr>
          <w:rFonts w:asciiTheme="minorHAnsi" w:hAnsiTheme="minorHAnsi" w:cs="Times New Roman"/>
          <w:sz w:val="22"/>
          <w:szCs w:val="22"/>
        </w:rPr>
        <w:t>03:02n03, 114-118. [1</w:t>
      </w:r>
      <w:r>
        <w:rPr>
          <w:rFonts w:asciiTheme="minorHAnsi" w:hAnsiTheme="minorHAnsi" w:cs="Times New Roman"/>
          <w:sz w:val="22"/>
          <w:szCs w:val="22"/>
        </w:rPr>
        <w:t>3</w:t>
      </w:r>
      <w:r w:rsidRPr="008B65F3">
        <w:rPr>
          <w:rFonts w:asciiTheme="minorHAnsi" w:hAnsiTheme="minorHAnsi" w:cs="Times New Roman"/>
          <w:sz w:val="22"/>
          <w:szCs w:val="22"/>
        </w:rPr>
        <w:t xml:space="preserve">, no IF]. </w:t>
      </w:r>
    </w:p>
    <w:p w14:paraId="53B6F9D5" w14:textId="77777777" w:rsidR="0065191A" w:rsidRPr="008B65F3" w:rsidRDefault="0065191A" w:rsidP="0065191A">
      <w:pPr>
        <w:pStyle w:val="ListParagraph"/>
        <w:bidi w:val="0"/>
        <w:ind w:left="360" w:right="360"/>
        <w:rPr>
          <w:rFonts w:asciiTheme="minorHAnsi" w:hAnsiTheme="minorHAnsi" w:cs="Times New Roman"/>
          <w:sz w:val="22"/>
          <w:szCs w:val="22"/>
        </w:rPr>
      </w:pPr>
    </w:p>
    <w:p w14:paraId="2D9B4F20" w14:textId="77777777" w:rsidR="0065191A" w:rsidRDefault="0065191A" w:rsidP="0065191A">
      <w:pPr>
        <w:pStyle w:val="ListParagraph"/>
        <w:numPr>
          <w:ilvl w:val="0"/>
          <w:numId w:val="3"/>
        </w:numPr>
        <w:bidi w:val="0"/>
        <w:ind w:right="360"/>
        <w:rPr>
          <w:rFonts w:asciiTheme="minorHAnsi" w:hAnsiTheme="minorHAnsi" w:cs="Times New Roman"/>
          <w:sz w:val="22"/>
          <w:szCs w:val="22"/>
        </w:rPr>
      </w:pPr>
      <w:r w:rsidRPr="005F6911">
        <w:rPr>
          <w:rFonts w:asciiTheme="minorHAnsi" w:hAnsiTheme="minorHAnsi" w:cs="Times New Roman"/>
          <w:sz w:val="22"/>
          <w:szCs w:val="22"/>
        </w:rPr>
        <w:t xml:space="preserve">Israel A., </w:t>
      </w:r>
      <w:proofErr w:type="spellStart"/>
      <w:r w:rsidRPr="005F6911">
        <w:rPr>
          <w:rFonts w:asciiTheme="minorHAnsi" w:hAnsiTheme="minorHAnsi" w:cs="Times New Roman"/>
          <w:sz w:val="22"/>
          <w:szCs w:val="22"/>
        </w:rPr>
        <w:t>Gedanken</w:t>
      </w:r>
      <w:proofErr w:type="spellEnd"/>
      <w:r w:rsidRPr="005F6911">
        <w:rPr>
          <w:rFonts w:asciiTheme="minorHAnsi" w:hAnsiTheme="minorHAnsi" w:cs="Times New Roman"/>
          <w:sz w:val="22"/>
          <w:szCs w:val="22"/>
        </w:rPr>
        <w:t xml:space="preserve"> A., Shechter M., Abelson A., </w:t>
      </w:r>
      <w:r w:rsidRPr="00283570">
        <w:rPr>
          <w:rFonts w:asciiTheme="minorHAnsi" w:hAnsiTheme="minorHAnsi" w:cs="Times New Roman"/>
          <w:b/>
          <w:bCs/>
          <w:sz w:val="22"/>
          <w:szCs w:val="22"/>
        </w:rPr>
        <w:t>Zemah Shamir S</w:t>
      </w:r>
      <w:r w:rsidRPr="005F6911">
        <w:rPr>
          <w:rFonts w:asciiTheme="minorHAnsi" w:hAnsiTheme="minorHAnsi" w:cs="Times New Roman"/>
          <w:sz w:val="22"/>
          <w:szCs w:val="22"/>
        </w:rPr>
        <w:t xml:space="preserve">., </w:t>
      </w:r>
      <w:proofErr w:type="spellStart"/>
      <w:r w:rsidRPr="005F6911">
        <w:rPr>
          <w:rFonts w:asciiTheme="minorHAnsi" w:hAnsiTheme="minorHAnsi" w:cs="Times New Roman"/>
          <w:sz w:val="22"/>
          <w:szCs w:val="22"/>
        </w:rPr>
        <w:t>Korzen</w:t>
      </w:r>
      <w:proofErr w:type="spellEnd"/>
      <w:r w:rsidRPr="005F6911">
        <w:rPr>
          <w:rFonts w:asciiTheme="minorHAnsi" w:hAnsiTheme="minorHAnsi" w:cs="Times New Roman"/>
          <w:sz w:val="22"/>
          <w:szCs w:val="22"/>
        </w:rPr>
        <w:t xml:space="preserve"> L., </w:t>
      </w:r>
      <w:proofErr w:type="spellStart"/>
      <w:r w:rsidRPr="005F6911">
        <w:rPr>
          <w:rFonts w:asciiTheme="minorHAnsi" w:hAnsiTheme="minorHAnsi" w:cs="Times New Roman"/>
          <w:sz w:val="22"/>
          <w:szCs w:val="22"/>
        </w:rPr>
        <w:t>Kropnik</w:t>
      </w:r>
      <w:proofErr w:type="spellEnd"/>
      <w:r w:rsidRPr="005F6911">
        <w:rPr>
          <w:rFonts w:asciiTheme="minorHAnsi" w:hAnsiTheme="minorHAnsi" w:cs="Times New Roman"/>
          <w:sz w:val="22"/>
          <w:szCs w:val="22"/>
        </w:rPr>
        <w:t xml:space="preserve"> N., Kerry E. and Peled Y. </w:t>
      </w:r>
      <w:r>
        <w:rPr>
          <w:rFonts w:asciiTheme="minorHAnsi" w:hAnsiTheme="minorHAnsi" w:cs="Times New Roman"/>
          <w:sz w:val="22"/>
          <w:szCs w:val="22"/>
        </w:rPr>
        <w:t>(</w:t>
      </w:r>
      <w:r w:rsidRPr="005F6911">
        <w:rPr>
          <w:rFonts w:asciiTheme="minorHAnsi" w:hAnsiTheme="minorHAnsi" w:cs="Times New Roman"/>
          <w:sz w:val="22"/>
          <w:szCs w:val="22"/>
        </w:rPr>
        <w:t>2015</w:t>
      </w:r>
      <w:r>
        <w:rPr>
          <w:rFonts w:asciiTheme="minorHAnsi" w:hAnsiTheme="minorHAnsi" w:cs="Times New Roman"/>
          <w:sz w:val="22"/>
          <w:szCs w:val="22"/>
        </w:rPr>
        <w:t>). D</w:t>
      </w:r>
      <w:r w:rsidRPr="005F6911">
        <w:rPr>
          <w:rFonts w:asciiTheme="minorHAnsi" w:hAnsiTheme="minorHAnsi" w:cs="Times New Roman"/>
          <w:sz w:val="22"/>
          <w:szCs w:val="22"/>
        </w:rPr>
        <w:t>ifferent aspects of bioethanol production from the mari</w:t>
      </w:r>
      <w:r>
        <w:rPr>
          <w:rFonts w:asciiTheme="minorHAnsi" w:hAnsiTheme="minorHAnsi" w:cs="Times New Roman"/>
          <w:sz w:val="22"/>
          <w:szCs w:val="22"/>
        </w:rPr>
        <w:t>ne macroalga Ulva (Chlorophyta)</w:t>
      </w:r>
      <w:r w:rsidRPr="005F6911">
        <w:rPr>
          <w:rFonts w:asciiTheme="minorHAnsi" w:hAnsiTheme="minorHAnsi" w:cs="Times New Roman"/>
          <w:sz w:val="22"/>
          <w:szCs w:val="22"/>
        </w:rPr>
        <w:t xml:space="preserve">. </w:t>
      </w:r>
      <w:r w:rsidRPr="00283570">
        <w:rPr>
          <w:rFonts w:asciiTheme="minorHAnsi" w:hAnsiTheme="minorHAnsi" w:cs="Times New Roman"/>
          <w:sz w:val="22"/>
          <w:szCs w:val="22"/>
          <w:u w:val="single"/>
        </w:rPr>
        <w:t>Ecology and environment</w:t>
      </w:r>
      <w:r w:rsidRPr="005F6911">
        <w:rPr>
          <w:rFonts w:asciiTheme="minorHAnsi" w:hAnsiTheme="minorHAnsi" w:cs="Times New Roman"/>
          <w:sz w:val="22"/>
          <w:szCs w:val="22"/>
        </w:rPr>
        <w:t xml:space="preserve"> (3), 211-216. (In Hebrew). </w:t>
      </w:r>
      <w:r>
        <w:rPr>
          <w:rFonts w:asciiTheme="minorHAnsi" w:hAnsiTheme="minorHAnsi" w:cs="Times New Roman"/>
          <w:sz w:val="22"/>
          <w:szCs w:val="22"/>
        </w:rPr>
        <w:t>[No IF]</w:t>
      </w:r>
    </w:p>
    <w:p w14:paraId="3A3743EF" w14:textId="77777777" w:rsidR="0065191A" w:rsidRPr="005F6911" w:rsidRDefault="0065191A" w:rsidP="0065191A">
      <w:pPr>
        <w:pStyle w:val="ListParagraph"/>
        <w:bidi w:val="0"/>
        <w:ind w:left="360" w:right="360"/>
        <w:rPr>
          <w:rFonts w:asciiTheme="minorHAnsi" w:hAnsiTheme="minorHAnsi" w:cs="Times New Roman"/>
          <w:sz w:val="22"/>
          <w:szCs w:val="22"/>
        </w:rPr>
      </w:pPr>
    </w:p>
    <w:p w14:paraId="75360256" w14:textId="77777777" w:rsidR="0065191A" w:rsidRPr="00417D9B" w:rsidRDefault="0065191A" w:rsidP="0065191A">
      <w:pPr>
        <w:pStyle w:val="ListParagraph"/>
        <w:numPr>
          <w:ilvl w:val="0"/>
          <w:numId w:val="3"/>
        </w:numPr>
        <w:bidi w:val="0"/>
        <w:rPr>
          <w:rFonts w:asciiTheme="minorHAnsi" w:hAnsiTheme="minorHAnsi" w:cs="Times New Roman"/>
          <w:sz w:val="22"/>
          <w:szCs w:val="22"/>
        </w:rPr>
      </w:pPr>
      <w:r w:rsidRPr="00417D9B">
        <w:rPr>
          <w:rFonts w:asciiTheme="minorHAnsi" w:hAnsiTheme="minorHAnsi" w:cs="Times New Roman"/>
          <w:sz w:val="22"/>
          <w:szCs w:val="22"/>
        </w:rPr>
        <w:t xml:space="preserve">Zemah Shamir S., (2010). An Interior Optimal Species Preservation Policy for the Symbiotic Noah's Ark Problem. </w:t>
      </w:r>
      <w:r w:rsidRPr="00417D9B">
        <w:rPr>
          <w:rFonts w:asciiTheme="minorHAnsi" w:hAnsiTheme="minorHAnsi" w:cs="Times New Roman"/>
          <w:sz w:val="22"/>
          <w:szCs w:val="22"/>
          <w:u w:val="single"/>
        </w:rPr>
        <w:t>Bioecon 2010 proceedings.</w:t>
      </w:r>
      <w:r w:rsidRPr="00417D9B">
        <w:rPr>
          <w:rFonts w:asciiTheme="minorHAnsi" w:hAnsiTheme="minorHAnsi" w:cs="Times New Roman"/>
          <w:sz w:val="22"/>
          <w:szCs w:val="22"/>
        </w:rPr>
        <w:t xml:space="preserve"> [No IF]</w:t>
      </w:r>
    </w:p>
    <w:p w14:paraId="34048744" w14:textId="77777777" w:rsidR="0065191A" w:rsidRDefault="0065191A" w:rsidP="0065191A">
      <w:pPr>
        <w:pStyle w:val="ListParagraph"/>
        <w:bidi w:val="0"/>
        <w:ind w:left="360" w:right="360"/>
        <w:rPr>
          <w:rFonts w:asciiTheme="minorHAnsi" w:hAnsiTheme="minorHAnsi" w:cs="Times New Roman"/>
          <w:sz w:val="22"/>
          <w:szCs w:val="22"/>
        </w:rPr>
      </w:pPr>
    </w:p>
    <w:p w14:paraId="2CC61671" w14:textId="77777777" w:rsidR="0065191A" w:rsidRDefault="0065191A" w:rsidP="0065191A">
      <w:pPr>
        <w:pStyle w:val="ListParagraph"/>
        <w:numPr>
          <w:ilvl w:val="0"/>
          <w:numId w:val="3"/>
        </w:numPr>
        <w:bidi w:val="0"/>
        <w:ind w:right="36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Zemah Shamir S., Shechter M., </w:t>
      </w:r>
      <w:proofErr w:type="spellStart"/>
      <w:r>
        <w:rPr>
          <w:rFonts w:asciiTheme="minorHAnsi" w:hAnsiTheme="minorHAnsi" w:cs="Times New Roman"/>
          <w:sz w:val="22"/>
          <w:szCs w:val="22"/>
        </w:rPr>
        <w:t>Zeutouni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N. (2005). </w:t>
      </w:r>
      <w:r w:rsidRPr="008B65F3">
        <w:rPr>
          <w:rFonts w:asciiTheme="minorHAnsi" w:hAnsiTheme="minorHAnsi" w:cs="Times New Roman"/>
          <w:sz w:val="22"/>
          <w:szCs w:val="22"/>
        </w:rPr>
        <w:t>Economic Valuation of Habitats – the case of Mediterranean Grove</w:t>
      </w:r>
      <w:r>
        <w:rPr>
          <w:rFonts w:asciiTheme="minorHAnsi" w:hAnsiTheme="minorHAnsi" w:cs="Times New Roman"/>
          <w:sz w:val="22"/>
          <w:szCs w:val="22"/>
        </w:rPr>
        <w:t xml:space="preserve">. </w:t>
      </w:r>
      <w:r w:rsidRPr="00417D9B">
        <w:rPr>
          <w:rFonts w:asciiTheme="minorHAnsi" w:hAnsiTheme="minorHAnsi" w:cs="Times New Roman"/>
          <w:sz w:val="22"/>
          <w:szCs w:val="22"/>
          <w:u w:val="single"/>
        </w:rPr>
        <w:t>Bioecon 2005 proceedings.</w:t>
      </w:r>
      <w:r>
        <w:rPr>
          <w:rFonts w:asciiTheme="minorHAnsi" w:hAnsiTheme="minorHAnsi" w:cs="Times New Roman"/>
          <w:sz w:val="22"/>
          <w:szCs w:val="22"/>
        </w:rPr>
        <w:t xml:space="preserve"> [2, No IF]</w:t>
      </w:r>
    </w:p>
    <w:p w14:paraId="4657C59E" w14:textId="77777777" w:rsidR="0065191A" w:rsidRDefault="0065191A" w:rsidP="0065191A">
      <w:pPr>
        <w:pStyle w:val="ListParagraph"/>
        <w:bidi w:val="0"/>
        <w:ind w:right="360"/>
        <w:rPr>
          <w:rFonts w:asciiTheme="minorHAnsi" w:hAnsiTheme="minorHAnsi" w:cs="Times New Roman"/>
          <w:sz w:val="22"/>
          <w:szCs w:val="22"/>
        </w:rPr>
      </w:pPr>
    </w:p>
    <w:p w14:paraId="30450CB3" w14:textId="77777777" w:rsidR="0065191A" w:rsidRDefault="0065191A" w:rsidP="0065191A">
      <w:pPr>
        <w:pStyle w:val="ListParagraph"/>
        <w:numPr>
          <w:ilvl w:val="0"/>
          <w:numId w:val="3"/>
        </w:numPr>
        <w:bidi w:val="0"/>
        <w:ind w:right="360"/>
        <w:rPr>
          <w:rFonts w:asciiTheme="minorHAnsi" w:hAnsiTheme="minorHAnsi" w:cs="Times New Roman"/>
          <w:sz w:val="22"/>
          <w:szCs w:val="22"/>
        </w:rPr>
      </w:pPr>
      <w:r w:rsidRPr="008B65F3">
        <w:rPr>
          <w:rFonts w:asciiTheme="minorHAnsi" w:hAnsiTheme="minorHAnsi" w:cs="Times New Roman"/>
          <w:sz w:val="22"/>
          <w:szCs w:val="22"/>
        </w:rPr>
        <w:t xml:space="preserve">Shechter M., N. </w:t>
      </w:r>
      <w:proofErr w:type="spellStart"/>
      <w:r w:rsidRPr="008B65F3">
        <w:rPr>
          <w:rFonts w:asciiTheme="minorHAnsi" w:hAnsiTheme="minorHAnsi" w:cs="Times New Roman"/>
          <w:sz w:val="22"/>
          <w:szCs w:val="22"/>
        </w:rPr>
        <w:t>Zeitouni</w:t>
      </w:r>
      <w:proofErr w:type="spellEnd"/>
      <w:r w:rsidRPr="008B65F3">
        <w:rPr>
          <w:rFonts w:asciiTheme="minorHAnsi" w:hAnsiTheme="minorHAnsi" w:cs="Times New Roman"/>
          <w:sz w:val="22"/>
          <w:szCs w:val="22"/>
        </w:rPr>
        <w:t xml:space="preserve">, </w:t>
      </w:r>
      <w:r w:rsidRPr="008B65F3">
        <w:rPr>
          <w:rFonts w:asciiTheme="minorHAnsi" w:hAnsiTheme="minorHAnsi" w:cs="Times New Roman"/>
          <w:b/>
          <w:bCs/>
          <w:sz w:val="22"/>
          <w:szCs w:val="22"/>
        </w:rPr>
        <w:t>Zemah Shamir S.</w:t>
      </w:r>
      <w:r w:rsidRPr="008B65F3">
        <w:rPr>
          <w:rFonts w:asciiTheme="minorHAnsi" w:hAnsiTheme="minorHAnsi" w:cs="Times New Roman"/>
          <w:sz w:val="22"/>
          <w:szCs w:val="22"/>
        </w:rPr>
        <w:t xml:space="preserve">, N. </w:t>
      </w:r>
      <w:proofErr w:type="spellStart"/>
      <w:r w:rsidRPr="008B65F3">
        <w:rPr>
          <w:rFonts w:asciiTheme="minorHAnsi" w:hAnsiTheme="minorHAnsi" w:cs="Times New Roman"/>
          <w:sz w:val="22"/>
          <w:szCs w:val="22"/>
        </w:rPr>
        <w:t>Kadishi</w:t>
      </w:r>
      <w:proofErr w:type="spellEnd"/>
      <w:r w:rsidRPr="008B65F3">
        <w:rPr>
          <w:rFonts w:asciiTheme="minorHAnsi" w:hAnsiTheme="minorHAnsi" w:cs="Times New Roman"/>
          <w:sz w:val="22"/>
          <w:szCs w:val="22"/>
        </w:rPr>
        <w:t xml:space="preserve"> (2003). Economic Aspects of the Impact of Climate Change on Agriculture in Israel.  </w:t>
      </w:r>
      <w:r w:rsidRPr="008B65F3">
        <w:rPr>
          <w:rFonts w:asciiTheme="minorHAnsi" w:hAnsiTheme="minorHAnsi" w:cs="Times New Roman"/>
          <w:sz w:val="22"/>
          <w:szCs w:val="22"/>
          <w:u w:val="single"/>
        </w:rPr>
        <w:t>Studies in Natural Resources and Environmental Management</w:t>
      </w:r>
      <w:r w:rsidRPr="008B65F3">
        <w:rPr>
          <w:rFonts w:asciiTheme="minorHAnsi" w:hAnsiTheme="minorHAnsi" w:cs="Times New Roman"/>
          <w:sz w:val="22"/>
          <w:szCs w:val="22"/>
        </w:rPr>
        <w:t xml:space="preserve">. Vol. 2 No. 1, </w:t>
      </w:r>
      <w:proofErr w:type="gramStart"/>
      <w:r w:rsidRPr="008B65F3">
        <w:rPr>
          <w:rFonts w:asciiTheme="minorHAnsi" w:hAnsiTheme="minorHAnsi" w:cs="Times New Roman"/>
          <w:sz w:val="22"/>
          <w:szCs w:val="22"/>
        </w:rPr>
        <w:t>2003.(</w:t>
      </w:r>
      <w:proofErr w:type="gramEnd"/>
      <w:r w:rsidRPr="008B65F3">
        <w:rPr>
          <w:rFonts w:asciiTheme="minorHAnsi" w:hAnsiTheme="minorHAnsi" w:cs="Times New Roman"/>
          <w:sz w:val="22"/>
          <w:szCs w:val="22"/>
        </w:rPr>
        <w:t>In Hebrew) [No IF]</w:t>
      </w:r>
    </w:p>
    <w:p w14:paraId="640501BF" w14:textId="77777777" w:rsidR="0065191A" w:rsidRPr="008B65F3" w:rsidRDefault="0065191A" w:rsidP="0065191A">
      <w:pPr>
        <w:pStyle w:val="ListParagraph"/>
        <w:bidi w:val="0"/>
        <w:ind w:right="360"/>
        <w:rPr>
          <w:rFonts w:asciiTheme="minorHAnsi" w:hAnsiTheme="minorHAnsi" w:cs="Times New Roman"/>
          <w:sz w:val="22"/>
          <w:szCs w:val="22"/>
        </w:rPr>
      </w:pPr>
    </w:p>
    <w:p w14:paraId="2F20EA9C" w14:textId="77777777" w:rsidR="0065191A" w:rsidRDefault="0065191A" w:rsidP="0065191A">
      <w:pPr>
        <w:pStyle w:val="ListParagraph"/>
        <w:numPr>
          <w:ilvl w:val="0"/>
          <w:numId w:val="3"/>
        </w:numPr>
        <w:bidi w:val="0"/>
        <w:ind w:right="360"/>
        <w:rPr>
          <w:rFonts w:asciiTheme="minorHAnsi" w:hAnsiTheme="minorHAnsi" w:cs="Times New Roman"/>
          <w:sz w:val="22"/>
          <w:szCs w:val="22"/>
        </w:rPr>
      </w:pPr>
      <w:r w:rsidRPr="00283570">
        <w:rPr>
          <w:rFonts w:asciiTheme="minorHAnsi" w:hAnsiTheme="minorHAnsi" w:cs="Times New Roman"/>
          <w:b/>
          <w:bCs/>
          <w:sz w:val="22"/>
          <w:szCs w:val="22"/>
        </w:rPr>
        <w:t>Zemah Shamir S</w:t>
      </w:r>
      <w:r w:rsidRPr="005F6911">
        <w:rPr>
          <w:rFonts w:asciiTheme="minorHAnsi" w:hAnsiTheme="minorHAnsi" w:cs="Times New Roman"/>
          <w:sz w:val="22"/>
          <w:szCs w:val="22"/>
        </w:rPr>
        <w:t xml:space="preserve">., N. </w:t>
      </w:r>
      <w:proofErr w:type="spellStart"/>
      <w:r w:rsidRPr="005F6911">
        <w:rPr>
          <w:rFonts w:asciiTheme="minorHAnsi" w:hAnsiTheme="minorHAnsi" w:cs="Times New Roman"/>
          <w:sz w:val="22"/>
          <w:szCs w:val="22"/>
        </w:rPr>
        <w:t>Zeitouni</w:t>
      </w:r>
      <w:proofErr w:type="spellEnd"/>
      <w:r w:rsidRPr="005F6911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Pr="005F6911">
        <w:rPr>
          <w:rFonts w:asciiTheme="minorHAnsi" w:hAnsiTheme="minorHAnsi" w:cs="Times New Roman"/>
          <w:sz w:val="22"/>
          <w:szCs w:val="22"/>
        </w:rPr>
        <w:t>M.Shechter</w:t>
      </w:r>
      <w:proofErr w:type="spellEnd"/>
      <w:proofErr w:type="gramEnd"/>
      <w:r>
        <w:rPr>
          <w:rFonts w:asciiTheme="minorHAnsi" w:hAnsiTheme="minorHAnsi" w:cs="Times New Roman"/>
          <w:sz w:val="22"/>
          <w:szCs w:val="22"/>
        </w:rPr>
        <w:t xml:space="preserve"> (2002). </w:t>
      </w:r>
      <w:r w:rsidRPr="005F6911">
        <w:rPr>
          <w:rFonts w:asciiTheme="minorHAnsi" w:hAnsiTheme="minorHAnsi" w:cs="Times New Roman"/>
          <w:sz w:val="22"/>
          <w:szCs w:val="22"/>
        </w:rPr>
        <w:t>Economic Valuation of Irreve</w:t>
      </w:r>
      <w:r>
        <w:rPr>
          <w:rFonts w:asciiTheme="minorHAnsi" w:hAnsiTheme="minorHAnsi" w:cs="Times New Roman"/>
          <w:sz w:val="22"/>
          <w:szCs w:val="22"/>
        </w:rPr>
        <w:t xml:space="preserve">rsible Damage to Biodiversity. </w:t>
      </w:r>
      <w:r w:rsidRPr="00283570">
        <w:rPr>
          <w:rFonts w:asciiTheme="minorHAnsi" w:hAnsiTheme="minorHAnsi" w:cs="Times New Roman"/>
          <w:sz w:val="22"/>
          <w:szCs w:val="22"/>
          <w:u w:val="single"/>
        </w:rPr>
        <w:t xml:space="preserve">Studies in Natural Resources and Environmental Management </w:t>
      </w:r>
      <w:r>
        <w:rPr>
          <w:rFonts w:asciiTheme="minorHAnsi" w:hAnsiTheme="minorHAnsi" w:cs="Times New Roman"/>
          <w:sz w:val="22"/>
          <w:szCs w:val="22"/>
        </w:rPr>
        <w:t>Vol. 1 No. 1</w:t>
      </w:r>
      <w:r w:rsidRPr="005F6911">
        <w:rPr>
          <w:rFonts w:asciiTheme="minorHAnsi" w:hAnsiTheme="minorHAnsi" w:cs="Times New Roman"/>
          <w:sz w:val="22"/>
          <w:szCs w:val="22"/>
        </w:rPr>
        <w:t>. (In Hebrew)</w:t>
      </w:r>
      <w:r>
        <w:rPr>
          <w:rFonts w:asciiTheme="minorHAnsi" w:hAnsiTheme="minorHAnsi" w:cs="Times New Roman"/>
          <w:sz w:val="22"/>
          <w:szCs w:val="22"/>
        </w:rPr>
        <w:t xml:space="preserve"> [No IF]</w:t>
      </w:r>
    </w:p>
    <w:p w14:paraId="191F2E40" w14:textId="77777777" w:rsidR="0065191A" w:rsidRPr="0065191A" w:rsidRDefault="0065191A" w:rsidP="0065191A">
      <w:pPr>
        <w:keepNext/>
        <w:bidi w:val="0"/>
        <w:spacing w:before="120" w:after="120"/>
        <w:ind w:left="360" w:right="-431"/>
        <w:outlineLvl w:val="2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2143F11B" w14:textId="77777777" w:rsidR="0065191A" w:rsidRDefault="0065191A" w:rsidP="0065191A">
      <w:pPr>
        <w:keepNext/>
        <w:bidi w:val="0"/>
        <w:spacing w:before="120" w:after="120"/>
        <w:ind w:left="-284" w:right="-431"/>
        <w:outlineLvl w:val="2"/>
        <w:rPr>
          <w:rFonts w:asciiTheme="minorHAnsi" w:hAnsiTheme="minorHAnsi" w:cstheme="minorHAnsi"/>
          <w:sz w:val="22"/>
          <w:szCs w:val="22"/>
          <w:vertAlign w:val="superscript"/>
          <w:lang w:eastAsia="en-US" w:bidi="ar-SA"/>
        </w:rPr>
      </w:pPr>
    </w:p>
    <w:p w14:paraId="46854CA9" w14:textId="52F23BCC" w:rsidR="0065191A" w:rsidRDefault="00F72C95" w:rsidP="0065191A">
      <w:pPr>
        <w:bidi w:val="0"/>
        <w:spacing w:after="12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Accepte</w:t>
      </w:r>
      <w:r w:rsidR="00B41C74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</w:p>
    <w:p w14:paraId="02DABD8C" w14:textId="1F2E446A" w:rsidR="0065191A" w:rsidRDefault="0065191A" w:rsidP="0065191A">
      <w:pPr>
        <w:numPr>
          <w:ilvl w:val="0"/>
          <w:numId w:val="13"/>
        </w:numPr>
        <w:bidi w:val="0"/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006E6">
        <w:rPr>
          <w:rFonts w:asciiTheme="minorHAnsi" w:hAnsiTheme="minorHAnsi" w:cstheme="minorHAnsi"/>
          <w:sz w:val="22"/>
          <w:szCs w:val="22"/>
        </w:rPr>
        <w:t xml:space="preserve">Peled Y., </w:t>
      </w:r>
      <w:r w:rsidRPr="00F006E6">
        <w:rPr>
          <w:rFonts w:asciiTheme="minorHAnsi" w:hAnsiTheme="minorHAnsi" w:cstheme="minorHAnsi"/>
          <w:b/>
          <w:bCs/>
          <w:sz w:val="22"/>
          <w:szCs w:val="22"/>
        </w:rPr>
        <w:t>Zemah Shamir S.*</w:t>
      </w:r>
      <w:r w:rsidRPr="00F006E6">
        <w:rPr>
          <w:rFonts w:asciiTheme="minorHAnsi" w:hAnsiTheme="minorHAnsi" w:cstheme="minorHAnsi"/>
          <w:sz w:val="22"/>
          <w:szCs w:val="22"/>
        </w:rPr>
        <w:t>, Shechter M., Israel A. and Gal G. (2020). Incorporating insurance value into ecosystem services assessments: mitigation of ecosystem users’ welfare uncertainty through biological control. Submitted to Ecosystem services.</w:t>
      </w:r>
    </w:p>
    <w:p w14:paraId="43FB76A8" w14:textId="30AD0070" w:rsidR="00F72C95" w:rsidRPr="00F72C95" w:rsidRDefault="00F72C95" w:rsidP="00F72C95">
      <w:pPr>
        <w:pStyle w:val="ListParagraph"/>
        <w:numPr>
          <w:ilvl w:val="0"/>
          <w:numId w:val="13"/>
        </w:numPr>
        <w:bidi w:val="0"/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72C95">
        <w:rPr>
          <w:rFonts w:asciiTheme="minorHAnsi" w:hAnsiTheme="minorHAnsi" w:cstheme="minorHAnsi"/>
          <w:sz w:val="22"/>
          <w:szCs w:val="22"/>
        </w:rPr>
        <w:t xml:space="preserve">Raviv O., Tchetchik A., Lotan A., Izhaki I., </w:t>
      </w:r>
      <w:r w:rsidRPr="00F72C95">
        <w:rPr>
          <w:rFonts w:asciiTheme="minorHAnsi" w:hAnsiTheme="minorHAnsi" w:cstheme="minorHAnsi"/>
          <w:b/>
          <w:bCs/>
          <w:sz w:val="22"/>
          <w:szCs w:val="22"/>
        </w:rPr>
        <w:t>Zemah Shamir S.</w:t>
      </w:r>
      <w:r w:rsidRPr="00F72C95">
        <w:rPr>
          <w:rFonts w:asciiTheme="minorHAnsi" w:hAnsiTheme="minorHAnsi" w:cstheme="minorHAnsi"/>
          <w:sz w:val="22"/>
          <w:szCs w:val="22"/>
        </w:rPr>
        <w:t xml:space="preserve">, (2020). Direct and indirect valuation of air-quality regulation services as reflected in the preferences towards distinct types of landscape in a biosphere reserve. Submitted to </w:t>
      </w:r>
      <w:r w:rsidRPr="00F72C95">
        <w:rPr>
          <w:rFonts w:asciiTheme="minorHAnsi" w:hAnsiTheme="minorHAnsi" w:cstheme="minorHAnsi"/>
          <w:sz w:val="22"/>
          <w:szCs w:val="22"/>
          <w:u w:val="single"/>
        </w:rPr>
        <w:t>Ecological economics</w:t>
      </w:r>
      <w:r w:rsidRPr="00F72C9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0367F4" w14:textId="77777777" w:rsidR="00F72C95" w:rsidRPr="00F006E6" w:rsidRDefault="00F72C95" w:rsidP="00F72C95">
      <w:pPr>
        <w:bidi w:val="0"/>
        <w:spacing w:after="120"/>
        <w:ind w:left="295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CA668A5" w14:textId="77777777" w:rsidR="0065191A" w:rsidRDefault="0065191A" w:rsidP="0065191A">
      <w:pPr>
        <w:bidi w:val="0"/>
        <w:spacing w:after="12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9520B" w14:textId="77777777" w:rsidR="0065191A" w:rsidRDefault="0065191A" w:rsidP="0065191A">
      <w:pPr>
        <w:bidi w:val="0"/>
        <w:spacing w:after="12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</w:rPr>
        <w:t>Papers under Review</w:t>
      </w:r>
    </w:p>
    <w:p w14:paraId="5AD8F76A" w14:textId="77777777" w:rsidR="0065191A" w:rsidRPr="000A36CB" w:rsidRDefault="0065191A" w:rsidP="001C54F0">
      <w:pPr>
        <w:pStyle w:val="ListParagraph"/>
        <w:numPr>
          <w:ilvl w:val="0"/>
          <w:numId w:val="18"/>
        </w:numPr>
        <w:bidi w:val="0"/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36CB">
        <w:rPr>
          <w:rFonts w:asciiTheme="minorHAnsi" w:hAnsiTheme="minorHAnsi" w:cstheme="minorHAnsi"/>
          <w:sz w:val="22"/>
          <w:szCs w:val="22"/>
        </w:rPr>
        <w:t xml:space="preserve">Y. Peled, Tchetchik A., Shechter M., Israel A. </w:t>
      </w:r>
      <w:r w:rsidRPr="000A36CB">
        <w:rPr>
          <w:rFonts w:asciiTheme="minorHAnsi" w:hAnsiTheme="minorHAnsi" w:cstheme="minorHAnsi"/>
          <w:b/>
          <w:bCs/>
          <w:sz w:val="22"/>
          <w:szCs w:val="22"/>
        </w:rPr>
        <w:t>Zemah Shamir S.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0A36CB">
        <w:rPr>
          <w:rFonts w:asciiTheme="minorHAnsi" w:hAnsiTheme="minorHAnsi" w:cstheme="minorHAnsi"/>
          <w:sz w:val="22"/>
          <w:szCs w:val="22"/>
        </w:rPr>
        <w:t xml:space="preserve"> (2020). Incorporation of Non-Use Values in Marine Spatial Planning: Valuation and Spatial Mapping. </w:t>
      </w:r>
      <w:r>
        <w:rPr>
          <w:rFonts w:asciiTheme="minorHAnsi" w:hAnsiTheme="minorHAnsi" w:cstheme="minorHAnsi"/>
          <w:sz w:val="22"/>
          <w:szCs w:val="22"/>
        </w:rPr>
        <w:t xml:space="preserve">Submitted to </w:t>
      </w:r>
      <w:r w:rsidRPr="000A36CB">
        <w:rPr>
          <w:rFonts w:asciiTheme="minorHAnsi" w:hAnsiTheme="minorHAnsi" w:cstheme="minorHAnsi"/>
          <w:sz w:val="22"/>
          <w:szCs w:val="22"/>
          <w:u w:val="single"/>
        </w:rPr>
        <w:t>Ecological economics</w:t>
      </w:r>
      <w:r w:rsidRPr="000A36CB">
        <w:rPr>
          <w:rFonts w:asciiTheme="minorHAnsi" w:hAnsiTheme="minorHAnsi" w:cs="Times New Roman"/>
          <w:sz w:val="22"/>
          <w:szCs w:val="22"/>
          <w:rtl/>
        </w:rPr>
        <w:t>.</w:t>
      </w:r>
    </w:p>
    <w:p w14:paraId="6B54F17B" w14:textId="784859F7" w:rsidR="001C54F0" w:rsidRPr="001C54F0" w:rsidRDefault="001C54F0" w:rsidP="001C54F0">
      <w:pPr>
        <w:pStyle w:val="ListParagraph"/>
        <w:numPr>
          <w:ilvl w:val="0"/>
          <w:numId w:val="18"/>
        </w:numPr>
        <w:bidi w:val="0"/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54F0">
        <w:rPr>
          <w:rFonts w:asciiTheme="minorHAnsi" w:hAnsiTheme="minorHAnsi" w:cstheme="minorHAnsi"/>
          <w:b/>
          <w:bCs/>
          <w:sz w:val="22"/>
          <w:szCs w:val="22"/>
        </w:rPr>
        <w:t>Zemah Shamir S</w:t>
      </w:r>
      <w:r w:rsidRPr="001C54F0">
        <w:rPr>
          <w:rFonts w:asciiTheme="minorHAnsi" w:hAnsiTheme="minorHAnsi" w:cstheme="minorHAnsi"/>
          <w:sz w:val="22"/>
          <w:szCs w:val="22"/>
        </w:rPr>
        <w:t xml:space="preserve">., Zemah Shamir Z., Israel A., and Haim A. Seasonal growth enhancements of </w:t>
      </w:r>
      <w:r w:rsidRPr="001C54F0">
        <w:rPr>
          <w:rFonts w:asciiTheme="minorHAnsi" w:hAnsiTheme="minorHAnsi" w:cstheme="minorHAnsi"/>
          <w:i/>
          <w:iCs/>
          <w:sz w:val="22"/>
          <w:szCs w:val="22"/>
        </w:rPr>
        <w:t xml:space="preserve">Ulva </w:t>
      </w:r>
      <w:proofErr w:type="spellStart"/>
      <w:r w:rsidRPr="001C54F0">
        <w:rPr>
          <w:rFonts w:asciiTheme="minorHAnsi" w:hAnsiTheme="minorHAnsi" w:cstheme="minorHAnsi"/>
          <w:i/>
          <w:iCs/>
          <w:sz w:val="22"/>
          <w:szCs w:val="22"/>
        </w:rPr>
        <w:t>rigida</w:t>
      </w:r>
      <w:proofErr w:type="spellEnd"/>
      <w:r w:rsidRPr="001C54F0">
        <w:rPr>
          <w:rFonts w:asciiTheme="minorHAnsi" w:hAnsiTheme="minorHAnsi" w:cstheme="minorHAnsi"/>
          <w:sz w:val="22"/>
          <w:szCs w:val="22"/>
        </w:rPr>
        <w:t xml:space="preserve"> (Chlorophyta) and </w:t>
      </w:r>
      <w:proofErr w:type="spellStart"/>
      <w:r w:rsidRPr="001C54F0">
        <w:rPr>
          <w:rFonts w:asciiTheme="minorHAnsi" w:hAnsiTheme="minorHAnsi" w:cstheme="minorHAnsi"/>
          <w:i/>
          <w:iCs/>
          <w:sz w:val="22"/>
          <w:szCs w:val="22"/>
        </w:rPr>
        <w:t>Gracilaria</w:t>
      </w:r>
      <w:proofErr w:type="spellEnd"/>
      <w:r w:rsidRPr="001C54F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C54F0">
        <w:rPr>
          <w:rFonts w:asciiTheme="minorHAnsi" w:hAnsiTheme="minorHAnsi" w:cstheme="minorHAnsi"/>
          <w:i/>
          <w:iCs/>
          <w:sz w:val="22"/>
          <w:szCs w:val="22"/>
        </w:rPr>
        <w:t>conferta</w:t>
      </w:r>
      <w:proofErr w:type="spellEnd"/>
      <w:r w:rsidRPr="001C54F0">
        <w:rPr>
          <w:rFonts w:asciiTheme="minorHAnsi" w:hAnsiTheme="minorHAnsi" w:cstheme="minorHAnsi"/>
          <w:sz w:val="22"/>
          <w:szCs w:val="22"/>
        </w:rPr>
        <w:t xml:space="preserve"> (Rhodophyta) in CO</w:t>
      </w:r>
      <w:r w:rsidRPr="001C54F0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1C54F0">
        <w:rPr>
          <w:rFonts w:asciiTheme="minorHAnsi" w:hAnsiTheme="minorHAnsi" w:cstheme="minorHAnsi"/>
          <w:sz w:val="22"/>
          <w:szCs w:val="22"/>
        </w:rPr>
        <w:t xml:space="preserve"> -enriched seawater – an economic - biological model.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012F">
        <w:rPr>
          <w:rFonts w:asciiTheme="minorHAnsi" w:hAnsiTheme="minorHAnsi" w:cstheme="minorHAnsi"/>
          <w:sz w:val="22"/>
          <w:szCs w:val="22"/>
          <w:u w:val="single"/>
        </w:rPr>
        <w:t>Aquaculture</w:t>
      </w:r>
      <w:r w:rsidR="0061012F">
        <w:rPr>
          <w:rFonts w:asciiTheme="minorHAnsi" w:hAnsiTheme="minorHAnsi" w:cstheme="minorHAnsi"/>
          <w:sz w:val="22"/>
          <w:szCs w:val="22"/>
        </w:rPr>
        <w:t xml:space="preserve">. </w:t>
      </w:r>
      <w:r w:rsidRPr="001C54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258E3F" w14:textId="305F8F52" w:rsidR="005644B8" w:rsidRPr="005644B8" w:rsidRDefault="005644B8" w:rsidP="005644B8">
      <w:pPr>
        <w:pStyle w:val="ListParagraph"/>
        <w:numPr>
          <w:ilvl w:val="0"/>
          <w:numId w:val="18"/>
        </w:numPr>
        <w:bidi w:val="0"/>
        <w:jc w:val="both"/>
        <w:rPr>
          <w:rFonts w:asciiTheme="minorHAnsi" w:hAnsiTheme="minorHAnsi" w:cstheme="minorHAnsi"/>
          <w:sz w:val="22"/>
          <w:szCs w:val="22"/>
        </w:rPr>
      </w:pPr>
      <w:r w:rsidRPr="005644B8">
        <w:rPr>
          <w:rFonts w:asciiTheme="minorHAnsi" w:hAnsiTheme="minorHAnsi" w:cstheme="minorHAnsi"/>
          <w:sz w:val="22"/>
          <w:szCs w:val="22"/>
        </w:rPr>
        <w:t xml:space="preserve">Bitton-Michael G., Gal G. Corrales X., Ofir E., Shechter M. &amp; Zemah Shamir S., (2020). Economic aspects of fish stock accounting as a renewable marine natural capital: The Eastern Mediterranean continental shelf ecosystem as a case study. </w:t>
      </w:r>
      <w:r w:rsidRPr="005644B8">
        <w:rPr>
          <w:rFonts w:asciiTheme="minorHAnsi" w:hAnsiTheme="minorHAnsi" w:cstheme="minorHAnsi"/>
          <w:sz w:val="22"/>
          <w:szCs w:val="22"/>
          <w:u w:val="single"/>
        </w:rPr>
        <w:t>Ecosystem services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644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62CB4" w14:textId="77777777" w:rsidR="001C54F0" w:rsidRDefault="001C54F0" w:rsidP="001C54F0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C24501" w14:textId="629A42EB" w:rsidR="0065191A" w:rsidRDefault="0065191A" w:rsidP="001C54F0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Papers in preparation</w:t>
      </w:r>
    </w:p>
    <w:p w14:paraId="65DDED62" w14:textId="77777777" w:rsidR="0065191A" w:rsidRPr="00427D6F" w:rsidRDefault="0065191A" w:rsidP="0065191A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27D6F">
        <w:rPr>
          <w:rFonts w:asciiTheme="minorHAnsi" w:hAnsiTheme="minorHAnsi" w:cstheme="minorHAnsi"/>
          <w:b/>
          <w:bCs/>
          <w:sz w:val="22"/>
          <w:szCs w:val="22"/>
        </w:rPr>
        <w:t>Zemah Shamir S.</w:t>
      </w:r>
      <w:r w:rsidRPr="00427D6F">
        <w:rPr>
          <w:rFonts w:asciiTheme="minorHAnsi" w:hAnsiTheme="minorHAnsi" w:cstheme="minorHAnsi"/>
          <w:sz w:val="22"/>
          <w:szCs w:val="22"/>
        </w:rPr>
        <w:t xml:space="preserve">, Ofir E., Haim A., Gal G. Combining economic assessment and ecological models for ecosystem-based lake management. </w:t>
      </w:r>
    </w:p>
    <w:p w14:paraId="0DE8C762" w14:textId="77777777" w:rsidR="0065191A" w:rsidRPr="00427D6F" w:rsidRDefault="0065191A" w:rsidP="0065191A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Zemah Shamir S. </w:t>
      </w:r>
      <w:r w:rsidRPr="00427D6F">
        <w:rPr>
          <w:rFonts w:asciiTheme="minorHAnsi" w:hAnsiTheme="minorHAnsi" w:cstheme="minorHAnsi"/>
          <w:sz w:val="22"/>
          <w:szCs w:val="22"/>
        </w:rPr>
        <w:t xml:space="preserve">An Optimal Preservation Policy in the Symbiotic Noah's Ark Model with Two Types of Species". </w:t>
      </w:r>
    </w:p>
    <w:p w14:paraId="465270B1" w14:textId="77777777" w:rsidR="0065191A" w:rsidRDefault="0065191A" w:rsidP="0065191A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27D6F">
        <w:rPr>
          <w:rFonts w:asciiTheme="minorHAnsi" w:hAnsiTheme="minorHAnsi" w:cstheme="minorHAnsi"/>
          <w:b/>
          <w:bCs/>
          <w:sz w:val="22"/>
          <w:szCs w:val="22"/>
        </w:rPr>
        <w:t>Zemah Shamir S.</w:t>
      </w:r>
      <w:r>
        <w:rPr>
          <w:rFonts w:asciiTheme="minorHAnsi" w:hAnsiTheme="minorHAnsi" w:cstheme="minorHAnsi"/>
          <w:sz w:val="22"/>
          <w:szCs w:val="22"/>
        </w:rPr>
        <w:t xml:space="preserve"> &amp;</w:t>
      </w:r>
      <w:r w:rsidRPr="00427D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7D6F">
        <w:rPr>
          <w:rFonts w:asciiTheme="minorHAnsi" w:hAnsiTheme="minorHAnsi" w:cstheme="minorHAnsi"/>
          <w:sz w:val="22"/>
          <w:szCs w:val="22"/>
        </w:rPr>
        <w:t>Aiche</w:t>
      </w:r>
      <w:proofErr w:type="spellEnd"/>
      <w:r w:rsidRPr="00427D6F">
        <w:rPr>
          <w:rFonts w:asciiTheme="minorHAnsi" w:hAnsiTheme="minorHAnsi" w:cstheme="minorHAnsi"/>
          <w:sz w:val="22"/>
          <w:szCs w:val="22"/>
        </w:rPr>
        <w:t xml:space="preserve"> A.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427D6F">
        <w:rPr>
          <w:rFonts w:asciiTheme="minorHAnsi" w:hAnsiTheme="minorHAnsi" w:cstheme="minorHAnsi"/>
          <w:sz w:val="22"/>
          <w:szCs w:val="22"/>
        </w:rPr>
        <w:t xml:space="preserve">n Explicit Formula for the Symbiotic Expected Diversity in the Libraries Model with a Central-National Library. </w:t>
      </w:r>
    </w:p>
    <w:p w14:paraId="63BA23C5" w14:textId="77777777" w:rsidR="0065191A" w:rsidRDefault="0065191A" w:rsidP="0065191A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Zemah Shamir S.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27D6F">
        <w:rPr>
          <w:rFonts w:asciiTheme="minorHAnsi" w:hAnsiTheme="minorHAnsi" w:cstheme="minorHAnsi"/>
          <w:sz w:val="22"/>
          <w:szCs w:val="22"/>
        </w:rPr>
        <w:t>Bar-Lev N. Eldan R., Malkinson D.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7D6F">
        <w:rPr>
          <w:rFonts w:asciiTheme="minorHAnsi" w:hAnsiTheme="minorHAnsi" w:cstheme="minorHAnsi"/>
          <w:sz w:val="22"/>
          <w:szCs w:val="22"/>
          <w:lang w:val="en-GB"/>
        </w:rPr>
        <w:t>From golden jackal and wolves to golden coins: social cost benefit and ecological analyses of sanitation treatment on wildlife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6FB24DD" w14:textId="77777777" w:rsidR="0065191A" w:rsidRPr="00BD34D6" w:rsidRDefault="0065191A" w:rsidP="0065191A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Zemah Shamir Z., </w:t>
      </w:r>
      <w:r w:rsidRPr="00BD34D6">
        <w:rPr>
          <w:rFonts w:asciiTheme="minorHAnsi" w:hAnsiTheme="minorHAnsi" w:cstheme="minorHAnsi"/>
          <w:b/>
          <w:bCs/>
          <w:sz w:val="22"/>
          <w:szCs w:val="22"/>
        </w:rPr>
        <w:t>Zemah Shamir S.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Scheinin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A., Gal G., Tchernov D.</w:t>
      </w:r>
      <w:r w:rsidRPr="00BD34D6">
        <w:rPr>
          <w:rFonts w:asciiTheme="majorBidi" w:hAnsiTheme="majorBidi" w:cstheme="majorBidi"/>
          <w:color w:val="262626"/>
          <w:lang w:eastAsia="en-US"/>
        </w:rPr>
        <w:t xml:space="preserve"> </w:t>
      </w:r>
      <w:r w:rsidRPr="00BD34D6">
        <w:rPr>
          <w:rFonts w:asciiTheme="minorHAnsi" w:hAnsiTheme="minorHAnsi" w:cstheme="minorHAnsi"/>
          <w:sz w:val="22"/>
          <w:szCs w:val="22"/>
        </w:rPr>
        <w:t>Do sharks behavior and abundance will negatively affects from increase CO</w:t>
      </w:r>
      <w:r w:rsidRPr="00BD34D6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D34D6">
        <w:rPr>
          <w:rFonts w:asciiTheme="minorHAnsi" w:hAnsiTheme="minorHAnsi" w:cstheme="minorHAnsi"/>
          <w:sz w:val="22"/>
          <w:szCs w:val="22"/>
        </w:rPr>
        <w:t xml:space="preserve"> concentration in the Mediterranean Sea?</w:t>
      </w:r>
    </w:p>
    <w:p w14:paraId="35DB326F" w14:textId="77777777" w:rsidR="00283570" w:rsidRPr="005F6911" w:rsidRDefault="00283570" w:rsidP="007C375E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2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</w:p>
    <w:p w14:paraId="352AAC75" w14:textId="77777777" w:rsidR="00283570" w:rsidRPr="005F6911" w:rsidRDefault="00283570" w:rsidP="00B40D3D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rPr>
          <w:rFonts w:asciiTheme="minorHAnsi" w:hAnsiTheme="minorHAnsi"/>
          <w:color w:val="FF0000"/>
          <w:sz w:val="22"/>
          <w:szCs w:val="22"/>
          <w:lang w:val="en-US"/>
        </w:rPr>
      </w:pPr>
      <w:r w:rsidRPr="005F691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Book Chapters</w:t>
      </w:r>
      <w:r w:rsidRPr="005F6911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126E011" w14:textId="77777777" w:rsidR="00283570" w:rsidRPr="005F6911" w:rsidRDefault="00283570" w:rsidP="00B40D3D">
      <w:pPr>
        <w:pStyle w:val="ListParagraph"/>
        <w:numPr>
          <w:ilvl w:val="0"/>
          <w:numId w:val="3"/>
        </w:numPr>
        <w:bidi w:val="0"/>
        <w:ind w:left="360" w:right="360"/>
        <w:rPr>
          <w:rFonts w:asciiTheme="minorHAnsi" w:hAnsiTheme="minorHAnsi" w:cs="Times New Roman"/>
          <w:sz w:val="22"/>
          <w:szCs w:val="22"/>
        </w:rPr>
      </w:pPr>
      <w:r w:rsidRPr="005F6911">
        <w:rPr>
          <w:rFonts w:asciiTheme="minorHAnsi" w:hAnsiTheme="minorHAnsi" w:cs="Times New Roman"/>
          <w:sz w:val="22"/>
          <w:szCs w:val="22"/>
        </w:rPr>
        <w:t>Shechter M</w:t>
      </w:r>
      <w:r w:rsidR="00712A6B">
        <w:rPr>
          <w:rFonts w:asciiTheme="minorHAnsi" w:hAnsiTheme="minorHAnsi" w:cs="Times New Roman"/>
          <w:sz w:val="22"/>
          <w:szCs w:val="22"/>
        </w:rPr>
        <w:t>.</w:t>
      </w:r>
      <w:r w:rsidRPr="005F6911">
        <w:rPr>
          <w:rFonts w:asciiTheme="minorHAnsi" w:hAnsiTheme="minorHAnsi" w:cs="Times New Roman"/>
          <w:sz w:val="22"/>
          <w:szCs w:val="22"/>
        </w:rPr>
        <w:t xml:space="preserve"> and </w:t>
      </w:r>
      <w:r w:rsidRPr="00DE1107">
        <w:rPr>
          <w:rFonts w:asciiTheme="minorHAnsi" w:hAnsiTheme="minorHAnsi" w:cs="Times New Roman"/>
          <w:b/>
          <w:bCs/>
          <w:sz w:val="22"/>
          <w:szCs w:val="22"/>
        </w:rPr>
        <w:t>Zemah Shamir</w:t>
      </w:r>
      <w:r w:rsidR="00712A6B" w:rsidRPr="00DE1107">
        <w:rPr>
          <w:rFonts w:asciiTheme="minorHAnsi" w:hAnsiTheme="minorHAnsi" w:cs="Times New Roman"/>
          <w:b/>
          <w:bCs/>
          <w:sz w:val="22"/>
          <w:szCs w:val="22"/>
        </w:rPr>
        <w:t xml:space="preserve"> S.</w:t>
      </w:r>
      <w:r w:rsidR="00712A6B">
        <w:rPr>
          <w:rFonts w:asciiTheme="minorHAnsi" w:hAnsiTheme="minorHAnsi" w:cs="Times New Roman"/>
          <w:sz w:val="22"/>
          <w:szCs w:val="22"/>
        </w:rPr>
        <w:t xml:space="preserve"> (2009). </w:t>
      </w:r>
      <w:r w:rsidRPr="005F6911">
        <w:rPr>
          <w:rFonts w:asciiTheme="minorHAnsi" w:hAnsiTheme="minorHAnsi" w:cs="Times New Roman"/>
          <w:sz w:val="22"/>
          <w:szCs w:val="22"/>
        </w:rPr>
        <w:t>Economic Aspec</w:t>
      </w:r>
      <w:r w:rsidR="00712A6B">
        <w:rPr>
          <w:rFonts w:asciiTheme="minorHAnsi" w:hAnsiTheme="minorHAnsi" w:cs="Times New Roman"/>
          <w:sz w:val="22"/>
          <w:szCs w:val="22"/>
        </w:rPr>
        <w:t>ts of Biodiversity Preservation.</w:t>
      </w:r>
      <w:r w:rsidRPr="005F6911">
        <w:rPr>
          <w:rFonts w:asciiTheme="minorHAnsi" w:hAnsiTheme="minorHAnsi" w:cs="Times New Roman"/>
          <w:sz w:val="22"/>
          <w:szCs w:val="22"/>
        </w:rPr>
        <w:t xml:space="preserve"> </w:t>
      </w:r>
      <w:r w:rsidR="00712A6B" w:rsidRPr="00417D9B">
        <w:rPr>
          <w:rFonts w:asciiTheme="minorHAnsi" w:hAnsiTheme="minorHAnsi" w:cs="Times New Roman"/>
          <w:sz w:val="22"/>
          <w:szCs w:val="22"/>
          <w:u w:val="single"/>
        </w:rPr>
        <w:t>T</w:t>
      </w:r>
      <w:r w:rsidRPr="00417D9B">
        <w:rPr>
          <w:rFonts w:asciiTheme="minorHAnsi" w:hAnsiTheme="minorHAnsi" w:cs="Times New Roman"/>
          <w:sz w:val="22"/>
          <w:szCs w:val="22"/>
          <w:u w:val="single"/>
        </w:rPr>
        <w:t>he Israeli Convention on Biodiversity</w:t>
      </w:r>
      <w:r w:rsidRPr="005F6911">
        <w:rPr>
          <w:rFonts w:asciiTheme="minorHAnsi" w:hAnsiTheme="minorHAnsi" w:cs="Times New Roman"/>
          <w:sz w:val="22"/>
          <w:szCs w:val="22"/>
        </w:rPr>
        <w:t>. (Hebrew).</w:t>
      </w:r>
    </w:p>
    <w:p w14:paraId="0B6EC4AB" w14:textId="77777777" w:rsidR="00283570" w:rsidRPr="005F6911" w:rsidRDefault="00283570" w:rsidP="00B40D3D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1"/>
        <w:rPr>
          <w:rFonts w:asciiTheme="minorHAnsi" w:hAnsiTheme="minorHAnsi"/>
          <w:sz w:val="22"/>
          <w:szCs w:val="22"/>
          <w:lang w:val="en-US"/>
        </w:rPr>
      </w:pPr>
    </w:p>
    <w:p w14:paraId="337B9B74" w14:textId="77777777" w:rsidR="0043015A" w:rsidRPr="00283570" w:rsidRDefault="00283570" w:rsidP="00B40D3D">
      <w:pPr>
        <w:pStyle w:val="NormalParL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561"/>
        <w:rPr>
          <w:rFonts w:asciiTheme="minorHAnsi" w:hAnsiTheme="minorHAnsi"/>
          <w:sz w:val="22"/>
          <w:szCs w:val="22"/>
          <w:lang w:val="en-US"/>
        </w:rPr>
      </w:pPr>
      <w:r w:rsidRPr="00DE1107">
        <w:rPr>
          <w:rFonts w:asciiTheme="minorHAnsi" w:hAnsiTheme="minorHAnsi"/>
          <w:b/>
          <w:bCs/>
          <w:sz w:val="22"/>
          <w:szCs w:val="22"/>
        </w:rPr>
        <w:t>Zemah</w:t>
      </w:r>
      <w:r w:rsidR="00712A6B" w:rsidRPr="00DE110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E1107">
        <w:rPr>
          <w:rFonts w:asciiTheme="minorHAnsi" w:hAnsiTheme="minorHAnsi"/>
          <w:b/>
          <w:bCs/>
          <w:sz w:val="22"/>
          <w:szCs w:val="22"/>
        </w:rPr>
        <w:t>Shamir S</w:t>
      </w:r>
      <w:r w:rsidRPr="00DE1107">
        <w:rPr>
          <w:rFonts w:asciiTheme="minorHAnsi" w:hAnsiTheme="minorHAnsi"/>
          <w:sz w:val="22"/>
          <w:szCs w:val="22"/>
        </w:rPr>
        <w:t>.</w:t>
      </w:r>
      <w:r w:rsidR="00712A6B" w:rsidRPr="00DE1107">
        <w:rPr>
          <w:rFonts w:asciiTheme="minorHAnsi" w:hAnsiTheme="minorHAnsi"/>
          <w:sz w:val="22"/>
          <w:szCs w:val="22"/>
        </w:rPr>
        <w:t>,</w:t>
      </w:r>
      <w:r w:rsidR="00712A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F6911">
        <w:rPr>
          <w:rFonts w:asciiTheme="minorHAnsi" w:hAnsiTheme="minorHAnsi"/>
          <w:sz w:val="22"/>
          <w:szCs w:val="22"/>
        </w:rPr>
        <w:t>Shitovitz</w:t>
      </w:r>
      <w:proofErr w:type="spellEnd"/>
      <w:r w:rsidRPr="005F6911">
        <w:rPr>
          <w:rFonts w:asciiTheme="minorHAnsi" w:hAnsiTheme="minorHAnsi"/>
          <w:sz w:val="22"/>
          <w:szCs w:val="22"/>
        </w:rPr>
        <w:t xml:space="preserve"> B and Shechter M. (2014). Optimal Species Preservation Policy in a Symbiotic Relationship between Species. Handbook on the Economics of Ecosystem Services and Biodiv</w:t>
      </w:r>
      <w:r>
        <w:rPr>
          <w:rFonts w:asciiTheme="minorHAnsi" w:hAnsiTheme="minorHAnsi"/>
          <w:sz w:val="22"/>
          <w:szCs w:val="22"/>
        </w:rPr>
        <w:t>ersity. Edward Edgar, 302-317.</w:t>
      </w:r>
    </w:p>
    <w:p w14:paraId="280787FC" w14:textId="77777777" w:rsidR="00BB7D96" w:rsidRPr="005F6911" w:rsidRDefault="00BB7D96" w:rsidP="009762FC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rtl/>
          <w:lang w:val="en-US"/>
        </w:rPr>
      </w:pPr>
    </w:p>
    <w:p w14:paraId="28A9A020" w14:textId="77777777" w:rsidR="00427D6F" w:rsidRPr="00427D6F" w:rsidRDefault="00427D6F" w:rsidP="00427D6F">
      <w:pPr>
        <w:bidi w:val="0"/>
        <w:spacing w:after="120"/>
        <w:ind w:left="-65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A64806A" w14:textId="77777777" w:rsidR="00C513D6" w:rsidRPr="00C513D6" w:rsidRDefault="00C513D6" w:rsidP="00C513D6">
      <w:pPr>
        <w:pStyle w:val="NormalParL"/>
        <w:tabs>
          <w:tab w:val="left" w:pos="9360"/>
        </w:tabs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C513D6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Recent and selected papers, posters and presentation in academic conferences</w:t>
      </w:r>
    </w:p>
    <w:p w14:paraId="5C9F591E" w14:textId="77777777" w:rsidR="00C513D6" w:rsidRPr="00C513D6" w:rsidRDefault="00C513D6" w:rsidP="00C513D6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</w:p>
    <w:p w14:paraId="682AC257" w14:textId="77777777" w:rsidR="00C513D6" w:rsidRPr="00C513D6" w:rsidRDefault="00C513D6" w:rsidP="00C513D6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Sep</w:t>
      </w:r>
      <w:r w:rsidRPr="00C513D6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11-13</w:t>
      </w:r>
      <w:proofErr w:type="gramEnd"/>
      <w:r w:rsidRPr="00C513D6">
        <w:rPr>
          <w:rFonts w:asciiTheme="minorHAnsi" w:hAnsiTheme="minorHAnsi" w:cstheme="minorHAnsi"/>
          <w:iCs/>
          <w:sz w:val="22"/>
          <w:szCs w:val="22"/>
        </w:rPr>
        <w:t xml:space="preserve"> 2019</w:t>
      </w:r>
      <w:r w:rsidRPr="00C513D6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Shiri Zemah Shamir, Yoav Peled, Mordechai Shechter, Alvaro Israel,</w:t>
      </w:r>
      <w:r w:rsidRPr="00C513D6">
        <w:t xml:space="preserve"> </w:t>
      </w:r>
      <w:r w:rsidRPr="00C513D6">
        <w:rPr>
          <w:rFonts w:asciiTheme="minorHAnsi" w:hAnsiTheme="minorHAnsi" w:cstheme="minorHAnsi"/>
          <w:iCs/>
          <w:sz w:val="22"/>
          <w:szCs w:val="22"/>
        </w:rPr>
        <w:t>Economic valuation of the ecosystem services in the Israeli Mediterranean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C513D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513D6">
        <w:rPr>
          <w:rFonts w:asciiTheme="minorHAnsi" w:hAnsiTheme="minorHAnsi" w:cstheme="minorHAnsi"/>
          <w:sz w:val="22"/>
          <w:szCs w:val="22"/>
        </w:rPr>
        <w:t>XXI Annual BIOECON Conference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513D6">
        <w:rPr>
          <w:rFonts w:asciiTheme="minorHAnsi" w:hAnsiTheme="minorHAnsi" w:cstheme="minorHAnsi"/>
          <w:sz w:val="22"/>
          <w:szCs w:val="22"/>
        </w:rPr>
        <w:t>Wageningen, the Netherlands.</w:t>
      </w:r>
      <w:r w:rsidRPr="00C513D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C88A7A3" w14:textId="77777777" w:rsidR="00184E30" w:rsidRDefault="00C513D6" w:rsidP="00F76E73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Aug</w:t>
      </w:r>
      <w:r w:rsidRPr="00C513D6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27-30</w:t>
      </w:r>
      <w:proofErr w:type="gramEnd"/>
      <w:r w:rsidRPr="00C513D6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2019      </w:t>
      </w:r>
      <w:r w:rsidR="00184E30">
        <w:rPr>
          <w:rFonts w:asciiTheme="minorHAnsi" w:hAnsiTheme="minorHAnsi" w:cstheme="minorHAnsi"/>
          <w:iCs/>
          <w:sz w:val="22"/>
          <w:szCs w:val="22"/>
        </w:rPr>
        <w:t xml:space="preserve">Special session organization and presentation: </w:t>
      </w:r>
    </w:p>
    <w:p w14:paraId="4B6E79C4" w14:textId="51940ADB" w:rsidR="00654B8B" w:rsidRDefault="00654B8B" w:rsidP="00184E30">
      <w:pPr>
        <w:bidi w:val="0"/>
        <w:ind w:left="1276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(a) </w:t>
      </w:r>
      <w:r w:rsidR="00C513D6">
        <w:rPr>
          <w:rFonts w:asciiTheme="minorHAnsi" w:hAnsiTheme="minorHAnsi" w:cstheme="minorHAnsi"/>
          <w:iCs/>
          <w:sz w:val="22"/>
          <w:szCs w:val="22"/>
        </w:rPr>
        <w:t>Ziv Zemah Shamir</w:t>
      </w:r>
      <w:r w:rsidR="00F76E73">
        <w:rPr>
          <w:rFonts w:asciiTheme="minorHAnsi" w:hAnsiTheme="minorHAnsi" w:cstheme="minorHAnsi"/>
          <w:iCs/>
          <w:sz w:val="22"/>
          <w:szCs w:val="22"/>
        </w:rPr>
        <w:t>,</w:t>
      </w:r>
      <w:r w:rsidR="00F76E73" w:rsidRPr="00F76E7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76E73">
        <w:rPr>
          <w:rFonts w:asciiTheme="minorHAnsi" w:hAnsiTheme="minorHAnsi" w:cstheme="minorHAnsi"/>
          <w:iCs/>
          <w:sz w:val="22"/>
          <w:szCs w:val="22"/>
        </w:rPr>
        <w:t>Shiri Zemah Shamir</w:t>
      </w:r>
      <w:r w:rsidR="00C513D6">
        <w:rPr>
          <w:rFonts w:asciiTheme="minorHAnsi" w:hAnsiTheme="minorHAnsi" w:cstheme="minorHAnsi"/>
          <w:iCs/>
          <w:sz w:val="22"/>
          <w:szCs w:val="22"/>
        </w:rPr>
        <w:t xml:space="preserve">, Israel Alvaro, </w:t>
      </w:r>
      <w:proofErr w:type="spellStart"/>
      <w:r w:rsidR="00C513D6">
        <w:rPr>
          <w:rFonts w:asciiTheme="minorHAnsi" w:hAnsiTheme="minorHAnsi" w:cstheme="minorHAnsi"/>
          <w:iCs/>
          <w:sz w:val="22"/>
          <w:szCs w:val="22"/>
        </w:rPr>
        <w:t>Avrahan</w:t>
      </w:r>
      <w:proofErr w:type="spellEnd"/>
      <w:r w:rsidR="00C513D6">
        <w:rPr>
          <w:rFonts w:asciiTheme="minorHAnsi" w:hAnsiTheme="minorHAnsi" w:cstheme="minorHAnsi"/>
          <w:iCs/>
          <w:sz w:val="22"/>
          <w:szCs w:val="22"/>
        </w:rPr>
        <w:t xml:space="preserve"> Haim, </w:t>
      </w:r>
      <w:r w:rsidR="00C513D6" w:rsidRPr="00C513D6">
        <w:rPr>
          <w:rFonts w:asciiTheme="minorHAnsi" w:hAnsiTheme="minorHAnsi" w:cstheme="minorHAnsi"/>
          <w:iCs/>
          <w:sz w:val="22"/>
          <w:szCs w:val="22"/>
        </w:rPr>
        <w:t xml:space="preserve">A bio-economic approach of marine macroalgae exposed to global increase of CO2 concentrations. </w:t>
      </w:r>
    </w:p>
    <w:p w14:paraId="68423F33" w14:textId="77777777" w:rsidR="00654B8B" w:rsidRDefault="00654B8B" w:rsidP="00654B8B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  <w:t xml:space="preserve">(b) Shiri Zemah Shamir, Yoav Peled, Mordechai Shechter, </w:t>
      </w:r>
      <w:r w:rsidR="00F76E73">
        <w:rPr>
          <w:rFonts w:asciiTheme="minorHAnsi" w:hAnsiTheme="minorHAnsi" w:cstheme="minorHAnsi"/>
          <w:iCs/>
          <w:sz w:val="22"/>
          <w:szCs w:val="22"/>
        </w:rPr>
        <w:t xml:space="preserve">Eyal Rahav, </w:t>
      </w:r>
      <w:r>
        <w:rPr>
          <w:rFonts w:asciiTheme="minorHAnsi" w:hAnsiTheme="minorHAnsi" w:cstheme="minorHAnsi"/>
          <w:iCs/>
          <w:sz w:val="22"/>
          <w:szCs w:val="22"/>
        </w:rPr>
        <w:t xml:space="preserve">Alvaro Israel, </w:t>
      </w:r>
      <w:r w:rsidRPr="00654B8B">
        <w:rPr>
          <w:rFonts w:asciiTheme="minorHAnsi" w:hAnsiTheme="minorHAnsi" w:cstheme="minorHAnsi"/>
          <w:iCs/>
          <w:sz w:val="22"/>
          <w:szCs w:val="22"/>
        </w:rPr>
        <w:t>Economic Valuation of Climate Regulation in the Mediterranean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07F700D" w14:textId="77777777" w:rsidR="00654B8B" w:rsidRDefault="00654B8B" w:rsidP="00654B8B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  <w:t xml:space="preserve">(c) Ziv Zemah Shamir, Shiri Zemah Shamir, Nir Becker, Aviad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Scheinin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, Dan Tchernov, </w:t>
      </w:r>
      <w:r w:rsidR="00F76E73" w:rsidRPr="00F76E73">
        <w:rPr>
          <w:rFonts w:asciiTheme="minorHAnsi" w:hAnsiTheme="minorHAnsi" w:cstheme="minorHAnsi"/>
          <w:iCs/>
          <w:sz w:val="22"/>
          <w:szCs w:val="22"/>
        </w:rPr>
        <w:t>Shark aggregation and tourism: Human Wild-Life Conflict in the Mediterranean</w:t>
      </w:r>
      <w:r w:rsidR="00F76E73">
        <w:rPr>
          <w:rFonts w:asciiTheme="minorHAnsi" w:hAnsiTheme="minorHAnsi" w:cstheme="minorHAnsi"/>
          <w:iCs/>
          <w:sz w:val="22"/>
          <w:szCs w:val="22"/>
        </w:rPr>
        <w:t>.</w:t>
      </w:r>
    </w:p>
    <w:p w14:paraId="43FA8B79" w14:textId="77777777" w:rsidR="00F76E73" w:rsidRDefault="00F76E73" w:rsidP="00F76E73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  <w:t xml:space="preserve">(d) Anat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Tchechik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, Y</w:t>
      </w:r>
      <w:r w:rsidRPr="00F76E73">
        <w:rPr>
          <w:rFonts w:asciiTheme="minorHAnsi" w:hAnsiTheme="minorHAnsi" w:cstheme="minorHAnsi"/>
          <w:iCs/>
          <w:sz w:val="22"/>
          <w:szCs w:val="22"/>
        </w:rPr>
        <w:t>oav Peled, Shiri Zemah-Shamir, Mordechai Shechter, Alvaro Israel Estimation of non-use values by the general public in the Israeli Mediterranean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7DC5783F" w14:textId="77777777" w:rsidR="00C513D6" w:rsidRPr="00C513D6" w:rsidRDefault="00654B8B" w:rsidP="00F76E73">
      <w:pPr>
        <w:bidi w:val="0"/>
        <w:ind w:left="1276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59</w:t>
      </w:r>
      <w:r w:rsidRPr="00654B8B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Cs/>
          <w:sz w:val="22"/>
          <w:szCs w:val="22"/>
        </w:rPr>
        <w:t xml:space="preserve"> congress of ERSA, Lyon, France. </w:t>
      </w:r>
    </w:p>
    <w:p w14:paraId="2F86B996" w14:textId="37714A1A" w:rsidR="00144991" w:rsidRDefault="00144991" w:rsidP="00184E30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Apr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4-7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2019</w:t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Elai Rettig, Shiri Zemah Shamir, </w:t>
      </w:r>
      <w:r w:rsidRPr="00144991">
        <w:rPr>
          <w:rFonts w:asciiTheme="minorHAnsi" w:hAnsiTheme="minorHAnsi" w:cstheme="minorHAnsi"/>
          <w:iCs/>
          <w:sz w:val="22"/>
          <w:szCs w:val="22"/>
        </w:rPr>
        <w:t>Raiding the Vault: Predicting Mismanagement of Natural Resource Funds in Oil-Exporting Developing Democracies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144991">
        <w:rPr>
          <w:rFonts w:asciiTheme="minorHAnsi" w:hAnsiTheme="minorHAnsi" w:cstheme="minorHAnsi"/>
          <w:iCs/>
          <w:sz w:val="22"/>
          <w:szCs w:val="22"/>
        </w:rPr>
        <w:t>Midwest Political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44991">
        <w:rPr>
          <w:rFonts w:asciiTheme="minorHAnsi" w:hAnsiTheme="minorHAnsi" w:cstheme="minorHAnsi"/>
          <w:iCs/>
          <w:sz w:val="22"/>
          <w:szCs w:val="22"/>
        </w:rPr>
        <w:t>Science Association</w:t>
      </w:r>
      <w:r w:rsidR="00184E3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44991">
        <w:rPr>
          <w:rFonts w:asciiTheme="minorHAnsi" w:hAnsiTheme="minorHAnsi" w:cstheme="minorHAnsi"/>
          <w:iCs/>
          <w:sz w:val="22"/>
          <w:szCs w:val="22"/>
        </w:rPr>
        <w:t>77th Annual Conference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144991">
        <w:rPr>
          <w:rFonts w:asciiTheme="minorHAnsi" w:hAnsiTheme="minorHAnsi" w:cstheme="minorHAnsi"/>
          <w:iCs/>
          <w:sz w:val="22"/>
          <w:szCs w:val="22"/>
        </w:rPr>
        <w:t>Chicago, Illinois</w:t>
      </w:r>
    </w:p>
    <w:p w14:paraId="1BA2FA2E" w14:textId="77777777" w:rsidR="00654B8B" w:rsidRPr="00654B8B" w:rsidRDefault="00654B8B" w:rsidP="00144991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Aug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27-30</w:t>
      </w:r>
      <w:proofErr w:type="gramEnd"/>
      <w:r w:rsidR="00C513D6" w:rsidRPr="00C513D6">
        <w:rPr>
          <w:rFonts w:asciiTheme="minorHAnsi" w:hAnsiTheme="minorHAnsi" w:cstheme="minorHAnsi"/>
          <w:iCs/>
          <w:sz w:val="22"/>
          <w:szCs w:val="22"/>
        </w:rPr>
        <w:t xml:space="preserve"> 2018</w:t>
      </w:r>
      <w:r w:rsidR="00C513D6" w:rsidRPr="00C513D6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Shiri Zemah Shamir, Nir Becker, Asael </w:t>
      </w:r>
      <w:r w:rsidRPr="00A153E3">
        <w:rPr>
          <w:rFonts w:asciiTheme="minorHAnsi" w:hAnsiTheme="minorHAnsi" w:cstheme="minorHAnsi"/>
          <w:sz w:val="22"/>
          <w:szCs w:val="22"/>
          <w:lang w:eastAsia="en-US" w:bidi="ar-SA"/>
        </w:rPr>
        <w:t>Greenfeld</w:t>
      </w:r>
      <w:r w:rsidR="00C513D6" w:rsidRPr="00C513D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654B8B">
        <w:rPr>
          <w:rFonts w:asciiTheme="minorHAnsi" w:hAnsiTheme="minorHAnsi" w:cstheme="minorHAnsi"/>
          <w:iCs/>
          <w:sz w:val="22"/>
          <w:szCs w:val="22"/>
        </w:rPr>
        <w:t>Cost–Benefit Analysis of full and partial river restoration: The Kishon River in</w:t>
      </w:r>
      <w:r>
        <w:rPr>
          <w:rFonts w:asciiTheme="minorHAnsi" w:hAnsiTheme="minorHAnsi" w:cstheme="minorHAnsi"/>
          <w:iCs/>
          <w:sz w:val="22"/>
          <w:szCs w:val="22"/>
        </w:rPr>
        <w:t xml:space="preserve"> Haifa, Israel. 58</w:t>
      </w:r>
      <w:r w:rsidRPr="00654B8B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Cs/>
          <w:sz w:val="22"/>
          <w:szCs w:val="22"/>
        </w:rPr>
        <w:t xml:space="preserve"> congress of ERSA, Cork, Ireland.</w:t>
      </w:r>
    </w:p>
    <w:p w14:paraId="566482C3" w14:textId="1034996C" w:rsidR="00C513D6" w:rsidRPr="00C513D6" w:rsidRDefault="00654B8B" w:rsidP="00184E30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Apr</w:t>
      </w:r>
      <w:r w:rsidR="00184E3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21-22</w:t>
      </w:r>
      <w:proofErr w:type="gramEnd"/>
      <w:r w:rsidR="00C513D6" w:rsidRPr="00C513D6">
        <w:rPr>
          <w:rFonts w:asciiTheme="minorHAnsi" w:hAnsiTheme="minorHAnsi" w:cstheme="minorHAnsi"/>
          <w:iCs/>
          <w:sz w:val="22"/>
          <w:szCs w:val="22"/>
        </w:rPr>
        <w:t xml:space="preserve"> 201</w:t>
      </w:r>
      <w:r>
        <w:rPr>
          <w:rFonts w:asciiTheme="minorHAnsi" w:hAnsiTheme="minorHAnsi" w:cstheme="minorHAnsi"/>
          <w:iCs/>
          <w:sz w:val="22"/>
          <w:szCs w:val="22"/>
        </w:rPr>
        <w:t>7</w:t>
      </w:r>
      <w:r w:rsidR="00C513D6" w:rsidRPr="00C513D6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Mordechai Shechter, Shiri Zemah Shamir</w:t>
      </w:r>
      <w:r w:rsidR="00C513D6" w:rsidRPr="00C513D6">
        <w:rPr>
          <w:rFonts w:asciiTheme="minorHAnsi" w:hAnsiTheme="minorHAnsi" w:cstheme="minorHAnsi"/>
          <w:iCs/>
          <w:sz w:val="22"/>
          <w:szCs w:val="22"/>
        </w:rPr>
        <w:t>,</w:t>
      </w:r>
      <w:r w:rsidR="00184E30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Yoav Peled, </w:t>
      </w:r>
      <w:r w:rsidRPr="00654B8B">
        <w:rPr>
          <w:rFonts w:asciiTheme="minorHAnsi" w:hAnsiTheme="minorHAnsi" w:cstheme="minorHAnsi"/>
          <w:iCs/>
          <w:sz w:val="22"/>
          <w:szCs w:val="22"/>
        </w:rPr>
        <w:t>Economic Evaluation of Marine Ecosystem Services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654B8B">
        <w:rPr>
          <w:rFonts w:asciiTheme="minorHAnsi" w:hAnsiTheme="minorHAnsi" w:cstheme="minorHAnsi"/>
          <w:iCs/>
          <w:sz w:val="22"/>
          <w:szCs w:val="22"/>
        </w:rPr>
        <w:t>Ninth International Conference on Climate Change: Impacts &amp; Responses</w:t>
      </w:r>
      <w:r>
        <w:rPr>
          <w:rFonts w:asciiTheme="minorHAnsi" w:hAnsiTheme="minorHAnsi" w:cstheme="minorHAnsi"/>
          <w:iCs/>
          <w:sz w:val="22"/>
          <w:szCs w:val="22"/>
        </w:rPr>
        <w:t>, Cambridge, UK.</w:t>
      </w:r>
    </w:p>
    <w:p w14:paraId="68F95AB0" w14:textId="77777777" w:rsidR="00F76E73" w:rsidRDefault="00F76E73" w:rsidP="00F76E73">
      <w:pPr>
        <w:bidi w:val="0"/>
        <w:ind w:left="1276" w:hanging="1702"/>
        <w:rPr>
          <w:rFonts w:asciiTheme="minorHAnsi" w:eastAsia="MS Mincho" w:hAnsiTheme="minorHAnsi" w:cstheme="minorHAnsi"/>
          <w:sz w:val="22"/>
          <w:szCs w:val="22"/>
          <w:lang w:eastAsia="sv-SE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Jan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19-21</w:t>
      </w:r>
      <w:proofErr w:type="gramEnd"/>
      <w:r w:rsidR="00C513D6" w:rsidRPr="00C513D6">
        <w:rPr>
          <w:rFonts w:asciiTheme="minorHAnsi" w:hAnsiTheme="minorHAnsi" w:cstheme="minorHAnsi"/>
          <w:iCs/>
          <w:sz w:val="22"/>
          <w:szCs w:val="22"/>
        </w:rPr>
        <w:t xml:space="preserve"> 2017 </w:t>
      </w:r>
      <w:r w:rsidR="00C513D6" w:rsidRPr="00C513D6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Mordechai Shechter, Shiri Zemah Shamir, </w:t>
      </w:r>
      <w:r w:rsidRPr="00F76E73">
        <w:rPr>
          <w:rFonts w:asciiTheme="minorHAnsi" w:eastAsia="MS Mincho" w:hAnsiTheme="minorHAnsi" w:cstheme="minorHAnsi"/>
          <w:sz w:val="22"/>
          <w:szCs w:val="22"/>
          <w:lang w:eastAsia="sv-SE"/>
        </w:rPr>
        <w:t>Seas: Natural Capital Assets</w:t>
      </w:r>
      <w:r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. </w:t>
      </w:r>
      <w:r w:rsidRPr="00F76E73">
        <w:rPr>
          <w:rFonts w:asciiTheme="minorHAnsi" w:eastAsia="MS Mincho" w:hAnsiTheme="minorHAnsi" w:cstheme="minorHAnsi"/>
          <w:sz w:val="22"/>
          <w:szCs w:val="22"/>
          <w:lang w:eastAsia="sv-SE"/>
        </w:rPr>
        <w:t>Thirteenth International Conference on Environmental, Cultural, Economic &amp; Social Sustainability</w:t>
      </w:r>
      <w:r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, </w:t>
      </w:r>
      <w:r w:rsidRPr="00F76E73">
        <w:rPr>
          <w:rFonts w:asciiTheme="minorHAnsi" w:eastAsia="MS Mincho" w:hAnsiTheme="minorHAnsi" w:cstheme="minorHAnsi"/>
          <w:sz w:val="22"/>
          <w:szCs w:val="22"/>
          <w:lang w:eastAsia="sv-SE"/>
        </w:rPr>
        <w:t>Rio de Janeiro, Brazil</w:t>
      </w:r>
      <w:r>
        <w:rPr>
          <w:rFonts w:asciiTheme="minorHAnsi" w:eastAsia="MS Mincho" w:hAnsiTheme="minorHAnsi" w:cstheme="minorHAnsi"/>
          <w:sz w:val="22"/>
          <w:szCs w:val="22"/>
          <w:lang w:eastAsia="sv-SE"/>
        </w:rPr>
        <w:t>.</w:t>
      </w:r>
    </w:p>
    <w:p w14:paraId="645895F7" w14:textId="77777777" w:rsidR="002F17C0" w:rsidRPr="002F17C0" w:rsidRDefault="002F17C0" w:rsidP="002F17C0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 w:rsidRPr="002F17C0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Feb </w:t>
      </w:r>
      <w:proofErr w:type="gramStart"/>
      <w:r w:rsidRPr="002F17C0">
        <w:rPr>
          <w:rFonts w:asciiTheme="minorHAnsi" w:eastAsia="MS Mincho" w:hAnsiTheme="minorHAnsi" w:cstheme="minorBidi"/>
          <w:sz w:val="22"/>
          <w:szCs w:val="22"/>
          <w:lang w:eastAsia="sv-SE"/>
        </w:rPr>
        <w:t>8-9</w:t>
      </w:r>
      <w:proofErr w:type="gramEnd"/>
      <w:r w:rsidRPr="002F17C0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2016</w:t>
      </w:r>
      <w:r w:rsidRPr="002F17C0"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>Shiri Zemah Shamir, Economic valuation of ecosystem services, Israel - Collaborative Workshop, Leibniz Association, Berlin, Germany</w:t>
      </w:r>
    </w:p>
    <w:p w14:paraId="724ECD67" w14:textId="55D3026B" w:rsidR="0007373B" w:rsidRDefault="0007373B" w:rsidP="002F17C0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Jun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24-27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2015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</w:t>
      </w:r>
      <w:r w:rsidR="00C42DF3" w:rsidRPr="0007373B">
        <w:rPr>
          <w:rFonts w:asciiTheme="minorHAnsi" w:eastAsia="MS Mincho" w:hAnsiTheme="minorHAnsi" w:cstheme="minorBidi"/>
          <w:sz w:val="22"/>
          <w:szCs w:val="22"/>
          <w:lang w:val="en-GB" w:eastAsia="sv-SE"/>
        </w:rPr>
        <w:t>an</w:t>
      </w:r>
      <w:r w:rsidRPr="0007373B">
        <w:rPr>
          <w:rFonts w:asciiTheme="minorHAnsi" w:eastAsia="MS Mincho" w:hAnsiTheme="minorHAnsi" w:cstheme="minorBidi"/>
          <w:sz w:val="22"/>
          <w:szCs w:val="22"/>
          <w:lang w:val="en-GB" w:eastAsia="sv-SE"/>
        </w:rPr>
        <w:t xml:space="preserve"> Economic Analysis of Ecosystem Services under Different Fertilizing Regimes in Agroecosystems</w:t>
      </w:r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 xml:space="preserve">.  </w:t>
      </w:r>
      <w:r w:rsidRPr="0007373B">
        <w:rPr>
          <w:rFonts w:asciiTheme="minorHAnsi" w:eastAsia="MS Mincho" w:hAnsiTheme="minorHAnsi" w:cstheme="minorBidi"/>
          <w:sz w:val="22"/>
          <w:szCs w:val="22"/>
          <w:lang w:eastAsia="sv-SE"/>
        </w:rPr>
        <w:t>21</w:t>
      </w:r>
      <w:r w:rsidRPr="0007373B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>st</w:t>
      </w:r>
      <w:r w:rsidRPr="0007373B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Annual Conference of the European Association of Envir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onmental and Resource Economics, </w:t>
      </w:r>
      <w:r w:rsidRPr="0007373B">
        <w:rPr>
          <w:rFonts w:asciiTheme="minorHAnsi" w:eastAsia="MS Mincho" w:hAnsiTheme="minorHAnsi" w:cstheme="minorBidi"/>
          <w:sz w:val="22"/>
          <w:szCs w:val="22"/>
          <w:lang w:eastAsia="sv-SE"/>
        </w:rPr>
        <w:t>Helsinki, Finland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.</w:t>
      </w:r>
    </w:p>
    <w:p w14:paraId="4ADBE418" w14:textId="44B51B51" w:rsidR="00A03232" w:rsidRDefault="00A03232" w:rsidP="00184E30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lastRenderedPageBreak/>
        <w:t xml:space="preserve">Sep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19-20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2013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</w:t>
      </w:r>
      <w:r w:rsidRPr="00A03232">
        <w:rPr>
          <w:rFonts w:asciiTheme="minorHAnsi" w:eastAsia="MS Mincho" w:hAnsiTheme="minorHAnsi" w:cstheme="minorBidi"/>
          <w:sz w:val="22"/>
          <w:szCs w:val="22"/>
          <w:lang w:val="en-GB" w:eastAsia="sv-SE"/>
        </w:rPr>
        <w:t>Optimal Species Preservation Policy in Symbiotic Relationships between Species</w:t>
      </w:r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 xml:space="preserve">. </w:t>
      </w:r>
      <w:r w:rsidRPr="00A03232">
        <w:rPr>
          <w:rFonts w:asciiTheme="minorHAnsi" w:eastAsia="MS Mincho" w:hAnsiTheme="minorHAnsi" w:cstheme="minorBidi"/>
          <w:sz w:val="22"/>
          <w:szCs w:val="22"/>
          <w:lang w:eastAsia="sv-SE"/>
        </w:rPr>
        <w:t>15th BIOECON Conference on Resource Economics, Biodiversity Conservation and Development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, Cambridge, UK.</w:t>
      </w:r>
      <w:r w:rsidR="00184E30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(</w:t>
      </w:r>
      <w:proofErr w:type="gramStart"/>
      <w:r w:rsidR="00184E30">
        <w:rPr>
          <w:rFonts w:asciiTheme="minorHAnsi" w:eastAsia="MS Mincho" w:hAnsiTheme="minorHAnsi" w:cstheme="minorBidi"/>
          <w:sz w:val="22"/>
          <w:szCs w:val="22"/>
          <w:lang w:eastAsia="sv-SE"/>
        </w:rPr>
        <w:t>Also</w:t>
      </w:r>
      <w:proofErr w:type="gramEnd"/>
      <w:r w:rsidR="00184E30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</w:t>
      </w:r>
      <w:r w:rsidR="00184E30" w:rsidRPr="00184E30">
        <w:rPr>
          <w:rFonts w:asciiTheme="minorHAnsi" w:eastAsia="MS Mincho" w:hAnsiTheme="minorHAnsi" w:cstheme="minorBidi"/>
          <w:sz w:val="22"/>
          <w:szCs w:val="22"/>
          <w:lang w:eastAsia="sv-SE"/>
        </w:rPr>
        <w:t>Member of scientific and steering committees.</w:t>
      </w:r>
      <w:r w:rsidR="00184E30">
        <w:rPr>
          <w:rFonts w:asciiTheme="minorHAnsi" w:eastAsia="MS Mincho" w:hAnsiTheme="minorHAnsi" w:cstheme="minorBidi"/>
          <w:sz w:val="22"/>
          <w:szCs w:val="22"/>
          <w:lang w:eastAsia="sv-SE"/>
        </w:rPr>
        <w:t>)</w:t>
      </w:r>
    </w:p>
    <w:p w14:paraId="7B475CD6" w14:textId="4CEE6CC5" w:rsidR="00184E30" w:rsidRDefault="00184E30" w:rsidP="00184E30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Jun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26-29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2013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</w:t>
      </w:r>
      <w:r w:rsidRPr="00184E30">
        <w:rPr>
          <w:rFonts w:asciiTheme="minorHAnsi" w:eastAsia="MS Mincho" w:hAnsiTheme="minorHAnsi" w:cstheme="minorBidi"/>
          <w:sz w:val="22"/>
          <w:szCs w:val="22"/>
          <w:lang w:val="en-GB" w:eastAsia="sv-SE"/>
        </w:rPr>
        <w:t>Optimal Species Preservation Policy in Symbioti</w:t>
      </w:r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 xml:space="preserve">c Relationships between Species. </w:t>
      </w:r>
      <w:r w:rsidRPr="00184E30">
        <w:rPr>
          <w:rFonts w:asciiTheme="minorHAnsi" w:eastAsia="MS Mincho" w:hAnsiTheme="minorHAnsi" w:cstheme="minorBidi"/>
          <w:sz w:val="22"/>
          <w:szCs w:val="22"/>
          <w:lang w:eastAsia="sv-SE"/>
        </w:rPr>
        <w:t>20</w:t>
      </w:r>
      <w:r w:rsidRPr="00184E30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>th</w:t>
      </w:r>
      <w:r w:rsidRPr="00184E30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Annual Conference of the European Association of Envir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onmental and Resource Economics, </w:t>
      </w:r>
      <w:r w:rsidRPr="00184E30">
        <w:rPr>
          <w:rFonts w:asciiTheme="minorHAnsi" w:eastAsia="MS Mincho" w:hAnsiTheme="minorHAnsi" w:cstheme="minorBidi"/>
          <w:sz w:val="22"/>
          <w:szCs w:val="22"/>
          <w:lang w:eastAsia="sv-SE"/>
        </w:rPr>
        <w:t>Toulouse, France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</w:p>
    <w:p w14:paraId="71CFA5AB" w14:textId="40A0015C" w:rsidR="00184E30" w:rsidRDefault="00184E30" w:rsidP="00C472A7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 xml:space="preserve">Sep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>27-28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 xml:space="preserve"> 2010</w:t>
      </w:r>
      <w:r>
        <w:rPr>
          <w:rFonts w:asciiTheme="minorHAnsi" w:eastAsia="MS Mincho" w:hAnsiTheme="minorHAnsi" w:cstheme="minorBidi"/>
          <w:sz w:val="22"/>
          <w:szCs w:val="22"/>
          <w:lang w:val="en-GB" w:eastAsia="sv-SE"/>
        </w:rPr>
        <w:tab/>
        <w:t xml:space="preserve">Shiri Zemah Shamir, </w:t>
      </w:r>
      <w:r w:rsidRPr="00184E30">
        <w:rPr>
          <w:rFonts w:asciiTheme="minorHAnsi" w:eastAsia="MS Mincho" w:hAnsiTheme="minorHAnsi" w:cstheme="minorBidi"/>
          <w:sz w:val="22"/>
          <w:szCs w:val="22"/>
          <w:lang w:eastAsia="sv-SE"/>
        </w:rPr>
        <w:t>an Interior Optimal Species Preservation Policy for the Symbiotic Noah's Ark Problem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r w:rsidR="00C472A7" w:rsidRPr="00C472A7">
        <w:rPr>
          <w:rFonts w:asciiTheme="minorHAnsi" w:eastAsia="MS Mincho" w:hAnsiTheme="minorHAnsi" w:cstheme="minorBidi"/>
          <w:sz w:val="22"/>
          <w:szCs w:val="22"/>
          <w:lang w:eastAsia="sv-SE"/>
        </w:rPr>
        <w:t>12</w:t>
      </w:r>
      <w:r w:rsidR="00C472A7" w:rsidRPr="00C472A7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 xml:space="preserve">th </w:t>
      </w:r>
      <w:r w:rsidR="00C472A7" w:rsidRPr="00C472A7">
        <w:rPr>
          <w:rFonts w:asciiTheme="minorHAnsi" w:eastAsia="MS Mincho" w:hAnsiTheme="minorHAnsi" w:cstheme="minorBidi"/>
          <w:sz w:val="22"/>
          <w:szCs w:val="22"/>
          <w:lang w:eastAsia="sv-SE"/>
        </w:rPr>
        <w:t>International BIOECON Conference on "From the Wealth of Nations to the Wealth of Nature: Rethinking Economic Growth"</w:t>
      </w:r>
      <w:r w:rsidR="00C472A7">
        <w:rPr>
          <w:rFonts w:asciiTheme="minorHAnsi" w:eastAsia="MS Mincho" w:hAnsiTheme="minorHAnsi" w:cstheme="minorBidi"/>
          <w:sz w:val="22"/>
          <w:szCs w:val="22"/>
          <w:lang w:eastAsia="sv-SE"/>
        </w:rPr>
        <w:t>, Venice, Italy.</w:t>
      </w:r>
    </w:p>
    <w:p w14:paraId="4A1C7421" w14:textId="2A2246B0" w:rsidR="00C472A7" w:rsidRDefault="00C472A7" w:rsidP="00C472A7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Sep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29-30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2006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</w:t>
      </w:r>
      <w:r w:rsidRPr="00C472A7">
        <w:rPr>
          <w:rFonts w:asciiTheme="minorHAnsi" w:eastAsia="MS Mincho" w:hAnsiTheme="minorHAnsi" w:cstheme="minorBidi"/>
          <w:sz w:val="22"/>
          <w:szCs w:val="22"/>
          <w:lang w:eastAsia="sv-SE"/>
        </w:rPr>
        <w:t>an Application of Weitzman's Libraries Model for Biodiversity Preservation with Parasites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r w:rsidRPr="00C472A7">
        <w:rPr>
          <w:rFonts w:asciiTheme="minorHAnsi" w:eastAsia="MS Mincho" w:hAnsiTheme="minorHAnsi" w:cstheme="minorBidi"/>
          <w:sz w:val="22"/>
          <w:szCs w:val="22"/>
          <w:lang w:eastAsia="sv-SE"/>
        </w:rPr>
        <w:t>8</w:t>
      </w:r>
      <w:r w:rsidRPr="00C472A7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>th</w:t>
      </w:r>
      <w:r w:rsidRPr="00C472A7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Annual BIOECON conference on "Economic Analy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sis of Ecology and Biodiversity”, Cambridge, UK.</w:t>
      </w:r>
    </w:p>
    <w:p w14:paraId="7FFEA467" w14:textId="0EC453B2" w:rsidR="00C472A7" w:rsidRDefault="00C472A7" w:rsidP="001F66A4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Jan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26-27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2006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</w:r>
      <w:r w:rsidR="001F66A4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(a) Shiri Zemah Shamir, </w:t>
      </w:r>
      <w:r w:rsidR="001F66A4" w:rsidRPr="001F66A4">
        <w:rPr>
          <w:rFonts w:asciiTheme="minorHAnsi" w:eastAsia="MS Mincho" w:hAnsiTheme="minorHAnsi" w:cstheme="minorBidi"/>
          <w:sz w:val="22"/>
          <w:szCs w:val="22"/>
          <w:lang w:eastAsia="sv-SE"/>
        </w:rPr>
        <w:t>an Extension of Weitzman's Libraries Model</w:t>
      </w:r>
      <w:r w:rsidR="001F66A4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</w:p>
    <w:p w14:paraId="3C3A365B" w14:textId="7C575F08" w:rsidR="001F66A4" w:rsidRDefault="001F66A4" w:rsidP="001F66A4">
      <w:pPr>
        <w:bidi w:val="0"/>
        <w:ind w:left="1276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(b) Shiri Zemah Shamir, Mordechai Shechter, </w:t>
      </w:r>
      <w:r w:rsidRPr="001F66A4">
        <w:rPr>
          <w:rFonts w:asciiTheme="minorHAnsi" w:eastAsia="MS Mincho" w:hAnsiTheme="minorHAnsi" w:cstheme="minorBidi"/>
          <w:sz w:val="22"/>
          <w:szCs w:val="22"/>
          <w:lang w:eastAsia="sv-SE"/>
        </w:rPr>
        <w:t>Valuation of Habitats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.</w:t>
      </w:r>
    </w:p>
    <w:p w14:paraId="68511714" w14:textId="7B9E9471" w:rsidR="00C472A7" w:rsidRPr="00C472A7" w:rsidRDefault="001F66A4" w:rsidP="00F006E6">
      <w:pPr>
        <w:bidi w:val="0"/>
        <w:ind w:left="1276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 w:rsidRPr="001F66A4">
        <w:rPr>
          <w:rFonts w:asciiTheme="minorHAnsi" w:eastAsia="MS Mincho" w:hAnsiTheme="minorHAnsi" w:cstheme="minorBidi"/>
          <w:sz w:val="22"/>
          <w:szCs w:val="22"/>
          <w:lang w:eastAsia="sv-SE"/>
        </w:rPr>
        <w:t>EURODIV 1</w:t>
      </w:r>
      <w:r w:rsidRPr="001F66A4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>st</w:t>
      </w:r>
      <w:r w:rsidRPr="001F66A4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Conference "Understanding diversity: Mapping and measuring"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, Milan, Italy.</w:t>
      </w:r>
    </w:p>
    <w:p w14:paraId="07182FC3" w14:textId="041B4484" w:rsidR="00C42DF3" w:rsidRDefault="00AF1E6F" w:rsidP="00AF1E6F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Jan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9-12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2006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</w:r>
      <w:r w:rsidRPr="00AF1E6F">
        <w:rPr>
          <w:rFonts w:asciiTheme="minorHAnsi" w:eastAsia="MS Mincho" w:hAnsiTheme="minorHAnsi" w:cstheme="minorBidi"/>
          <w:sz w:val="22"/>
          <w:szCs w:val="22"/>
          <w:lang w:eastAsia="sv-SE"/>
        </w:rPr>
        <w:t>Shiri Zemah Shamir, Mordechai Shechter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, 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</w:r>
      <w:r w:rsidRPr="00AF1E6F">
        <w:rPr>
          <w:rFonts w:asciiTheme="minorHAnsi" w:eastAsia="MS Mincho" w:hAnsiTheme="minorHAnsi" w:cstheme="minorBidi"/>
          <w:sz w:val="22"/>
          <w:szCs w:val="22"/>
          <w:lang w:eastAsia="sv-SE"/>
        </w:rPr>
        <w:t>Economic Valuation of Habitats - the case of Mediterranean Grove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r w:rsidRPr="00AF1E6F">
        <w:rPr>
          <w:rFonts w:asciiTheme="minorHAnsi" w:eastAsia="MS Mincho" w:hAnsiTheme="minorHAnsi" w:cstheme="minorBidi"/>
          <w:sz w:val="22"/>
          <w:szCs w:val="22"/>
          <w:lang w:eastAsia="sv-SE"/>
        </w:rPr>
        <w:t>2</w:t>
      </w:r>
      <w:r w:rsidRPr="00AF1E6F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>nd</w:t>
      </w:r>
      <w:r w:rsidRPr="00AF1E6F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International Conference on Environmental, Cultural, Economic and Social Sustainability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, </w:t>
      </w:r>
      <w:r w:rsidRPr="00AF1E6F">
        <w:rPr>
          <w:rFonts w:asciiTheme="minorHAnsi" w:eastAsia="MS Mincho" w:hAnsiTheme="minorHAnsi" w:cstheme="minorBidi"/>
          <w:sz w:val="22"/>
          <w:szCs w:val="22"/>
          <w:lang w:eastAsia="sv-SE"/>
        </w:rPr>
        <w:t>Hanoi, Vietnam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.</w:t>
      </w:r>
    </w:p>
    <w:p w14:paraId="5A8D91B2" w14:textId="19FDEB44" w:rsidR="00AF1E6F" w:rsidRDefault="00642CEC" w:rsidP="00642CEC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Jun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23-26</w:t>
      </w:r>
      <w:proofErr w:type="gramEnd"/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2005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Mordechai Shechter, </w:t>
      </w:r>
      <w:r w:rsidRPr="00642CEC">
        <w:rPr>
          <w:rFonts w:asciiTheme="minorHAnsi" w:eastAsia="MS Mincho" w:hAnsiTheme="minorHAnsi" w:cstheme="minorBidi"/>
          <w:sz w:val="22"/>
          <w:szCs w:val="22"/>
          <w:lang w:eastAsia="sv-SE"/>
        </w:rPr>
        <w:t>Economic Valuation of Habitats - Application to Mediterranean Grove in Carmel National-Park (poster presentation)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r w:rsidRPr="00642CEC">
        <w:rPr>
          <w:rFonts w:asciiTheme="minorHAnsi" w:eastAsia="MS Mincho" w:hAnsiTheme="minorHAnsi" w:cstheme="minorBidi"/>
          <w:sz w:val="22"/>
          <w:szCs w:val="22"/>
          <w:lang w:eastAsia="sv-SE"/>
        </w:rPr>
        <w:t>13</w:t>
      </w:r>
      <w:r w:rsidRPr="00642CEC">
        <w:rPr>
          <w:rFonts w:asciiTheme="minorHAnsi" w:eastAsia="MS Mincho" w:hAnsiTheme="minorHAnsi" w:cstheme="minorBidi"/>
          <w:sz w:val="22"/>
          <w:szCs w:val="22"/>
          <w:vertAlign w:val="superscript"/>
          <w:lang w:eastAsia="sv-SE"/>
        </w:rPr>
        <w:t>th</w:t>
      </w:r>
      <w:r w:rsidRPr="00642CEC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Annual conference of European association of environmental and resource economics (EAERE)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, Bremen, Germany.</w:t>
      </w:r>
    </w:p>
    <w:p w14:paraId="38ABABF3" w14:textId="3EE7B92F" w:rsidR="00642CEC" w:rsidRDefault="00FA5174" w:rsidP="00A9278E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>
        <w:rPr>
          <w:rFonts w:asciiTheme="minorHAnsi" w:eastAsia="MS Mincho" w:hAnsiTheme="minorHAnsi" w:cstheme="minorBidi" w:hint="cs"/>
          <w:sz w:val="22"/>
          <w:szCs w:val="22"/>
          <w:lang w:eastAsia="sv-SE"/>
        </w:rPr>
        <w:t>J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an 30-</w:t>
      </w:r>
      <w:r w:rsidR="00A9278E">
        <w:rPr>
          <w:rFonts w:asciiTheme="minorHAnsi" w:eastAsia="MS Mincho" w:hAnsiTheme="minorHAnsi" w:cstheme="minorBidi"/>
          <w:sz w:val="22"/>
          <w:szCs w:val="22"/>
          <w:lang w:eastAsia="sv-SE"/>
        </w:rPr>
        <w:t>F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eb </w:t>
      </w:r>
      <w:proofErr w:type="gramStart"/>
      <w:r>
        <w:rPr>
          <w:rFonts w:asciiTheme="minorHAnsi" w:eastAsia="MS Mincho" w:hAnsiTheme="minorHAnsi" w:cstheme="minorBidi"/>
          <w:sz w:val="22"/>
          <w:szCs w:val="22"/>
          <w:lang w:eastAsia="sv-SE"/>
        </w:rPr>
        <w:t>1</w:t>
      </w:r>
      <w:proofErr w:type="gramEnd"/>
      <w:r w:rsid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2003</w:t>
      </w:r>
      <w:r w:rsidR="00A9278E">
        <w:rPr>
          <w:rFonts w:asciiTheme="minorHAnsi" w:eastAsia="MS Mincho" w:hAnsiTheme="minorHAnsi" w:cstheme="minorBidi"/>
          <w:sz w:val="22"/>
          <w:szCs w:val="22"/>
          <w:lang w:eastAsia="sv-SE"/>
        </w:rPr>
        <w:tab/>
      </w:r>
      <w:r w:rsidR="00A9278E"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Shiri Zemah Shamir, Mordechai Shechter, Economic Valuation of Habitats - Application to Mediterranean Grove in Carmel National-Park</w:t>
      </w:r>
      <w:r w:rsid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proofErr w:type="spellStart"/>
      <w:r w:rsidR="00A9278E"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MedForEX</w:t>
      </w:r>
      <w:proofErr w:type="spellEnd"/>
      <w:r w:rsidR="00A9278E"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annual meeting (Mediterranean Forest Externalities)</w:t>
      </w:r>
      <w:r w:rsid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, Avignon, France. </w:t>
      </w:r>
    </w:p>
    <w:p w14:paraId="5AB822C1" w14:textId="44B482E5" w:rsidR="00A9278E" w:rsidRDefault="00A9278E" w:rsidP="00A9278E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lang w:eastAsia="sv-SE"/>
        </w:rPr>
      </w:pP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Oct </w:t>
      </w:r>
      <w:proofErr w:type="gramStart"/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12-16</w:t>
      </w:r>
      <w:proofErr w:type="gramEnd"/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2000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</w:t>
      </w: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Valuing Biodiversity Loss under Development Stresses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Biodiversity in the Mediterranean region: evaluation, threats and strategies for its conservation and sustainable use in the face of global change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, </w:t>
      </w: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Toledo, Spain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.</w:t>
      </w:r>
    </w:p>
    <w:p w14:paraId="12E120DD" w14:textId="757FDBFD" w:rsidR="007C578C" w:rsidRPr="0007373B" w:rsidRDefault="00A9278E" w:rsidP="00A9278E">
      <w:pPr>
        <w:bidi w:val="0"/>
        <w:ind w:left="1276" w:hanging="1702"/>
        <w:rPr>
          <w:rFonts w:asciiTheme="minorHAnsi" w:eastAsia="MS Mincho" w:hAnsiTheme="minorHAnsi" w:cstheme="minorBidi"/>
          <w:sz w:val="22"/>
          <w:szCs w:val="22"/>
          <w:rtl/>
          <w:lang w:val="en-GB" w:eastAsia="sv-SE"/>
        </w:rPr>
      </w:pP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Nov </w:t>
      </w:r>
      <w:proofErr w:type="gramStart"/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12-16</w:t>
      </w:r>
      <w:proofErr w:type="gramEnd"/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1999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ab/>
        <w:t xml:space="preserve">Shiri Zemah Shamir, </w:t>
      </w: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Valuing Irreversible Losses of Biodiversity under Development Stresses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. </w:t>
      </w:r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16th Course: FEEM Seminar on Biodiversity: </w:t>
      </w:r>
      <w:proofErr w:type="gramStart"/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>an</w:t>
      </w:r>
      <w:proofErr w:type="gramEnd"/>
      <w:r w:rsidRPr="00A9278E">
        <w:rPr>
          <w:rFonts w:asciiTheme="minorHAnsi" w:eastAsia="MS Mincho" w:hAnsiTheme="minorHAnsi" w:cstheme="minorBidi"/>
          <w:sz w:val="22"/>
          <w:szCs w:val="22"/>
          <w:lang w:eastAsia="sv-SE"/>
        </w:rPr>
        <w:t xml:space="preserve"> Economic and Naturalistic Integrated approach</w:t>
      </w:r>
      <w:r>
        <w:rPr>
          <w:rFonts w:asciiTheme="minorHAnsi" w:eastAsia="MS Mincho" w:hAnsiTheme="minorHAnsi" w:cstheme="minorBidi"/>
          <w:sz w:val="22"/>
          <w:szCs w:val="22"/>
          <w:lang w:eastAsia="sv-SE"/>
        </w:rPr>
        <w:t>, Sicily, Italy.</w:t>
      </w:r>
    </w:p>
    <w:p w14:paraId="39170903" w14:textId="77777777" w:rsidR="0046758E" w:rsidRDefault="0046758E" w:rsidP="00A9278E">
      <w:pPr>
        <w:pStyle w:val="Heading3"/>
        <w:spacing w:before="0" w:after="120"/>
        <w:ind w:left="-425"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75B19BA4" w14:textId="39ACE51B" w:rsidR="00A82020" w:rsidRDefault="00A82020" w:rsidP="00A82020">
      <w:pPr>
        <w:bidi w:val="0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  <w:r w:rsidRPr="00A82020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>Organization of Conferences or Sessions</w:t>
      </w:r>
    </w:p>
    <w:p w14:paraId="38DE0078" w14:textId="77777777" w:rsidR="00A82020" w:rsidRDefault="00A82020" w:rsidP="00A82020">
      <w:pPr>
        <w:bidi w:val="0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</w:p>
    <w:p w14:paraId="63C43BE1" w14:textId="5923D3E0" w:rsidR="00A82020" w:rsidRDefault="00A82020" w:rsidP="00A82020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Feb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12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2020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A82020">
        <w:rPr>
          <w:rFonts w:asciiTheme="minorHAnsi" w:hAnsiTheme="minorHAnsi" w:cstheme="minorHAnsi"/>
          <w:iCs/>
          <w:sz w:val="22"/>
          <w:szCs w:val="22"/>
        </w:rPr>
        <w:t>Principal Organizer, Member of scientific and steering committees in the Second</w:t>
      </w:r>
      <w:r>
        <w:rPr>
          <w:rFonts w:asciiTheme="minorHAnsi" w:hAnsiTheme="minorHAnsi" w:cstheme="minorHAnsi"/>
          <w:iCs/>
          <w:sz w:val="22"/>
          <w:szCs w:val="22"/>
        </w:rPr>
        <w:t xml:space="preserve"> Conference on Open Space and Ecosystem Services, </w:t>
      </w:r>
      <w:r w:rsidRPr="00A82020">
        <w:rPr>
          <w:rFonts w:asciiTheme="minorHAnsi" w:hAnsiTheme="minorHAnsi" w:cstheme="minorHAnsi"/>
          <w:iCs/>
          <w:sz w:val="22"/>
          <w:szCs w:val="22"/>
        </w:rPr>
        <w:t>IDC Herzliya.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52B8D90" w14:textId="1E02DD15" w:rsidR="00A013EE" w:rsidRDefault="00A013EE" w:rsidP="00A013EE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Dec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29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2019</w:t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session organizer, </w:t>
      </w:r>
      <w:r w:rsidRPr="00A013EE">
        <w:rPr>
          <w:rFonts w:asciiTheme="minorHAnsi" w:hAnsiTheme="minorHAnsi" w:cstheme="minorHAnsi"/>
          <w:iCs/>
          <w:sz w:val="22"/>
          <w:szCs w:val="22"/>
        </w:rPr>
        <w:t>The 59th Israel geographical association conference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A013EE">
        <w:rPr>
          <w:rFonts w:cs="Times New Roman"/>
          <w:sz w:val="20"/>
          <w:szCs w:val="20"/>
        </w:rPr>
        <w:t xml:space="preserve"> </w:t>
      </w:r>
      <w:r w:rsidRPr="00A013EE">
        <w:rPr>
          <w:rFonts w:asciiTheme="minorHAnsi" w:hAnsiTheme="minorHAnsi" w:cstheme="minorHAnsi"/>
          <w:iCs/>
          <w:sz w:val="22"/>
          <w:szCs w:val="22"/>
        </w:rPr>
        <w:t>Special session on human-wildlife conflicts</w:t>
      </w:r>
      <w:r>
        <w:rPr>
          <w:rFonts w:asciiTheme="minorHAnsi" w:hAnsiTheme="minorHAnsi" w:cstheme="minorHAnsi"/>
          <w:iCs/>
          <w:sz w:val="22"/>
          <w:szCs w:val="22"/>
        </w:rPr>
        <w:t>, Bar Ilan U</w:t>
      </w:r>
      <w:r w:rsidRPr="00A013EE">
        <w:rPr>
          <w:rFonts w:asciiTheme="minorHAnsi" w:hAnsiTheme="minorHAnsi" w:cstheme="minorHAnsi"/>
          <w:iCs/>
          <w:sz w:val="22"/>
          <w:szCs w:val="22"/>
        </w:rPr>
        <w:t>niversity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A61F32F" w14:textId="05EF2CEE" w:rsidR="00435717" w:rsidRDefault="00435717" w:rsidP="00FC726C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435717">
        <w:rPr>
          <w:rFonts w:asciiTheme="minorHAnsi" w:hAnsiTheme="minorHAnsi" w:cstheme="minorHAnsi"/>
          <w:iCs/>
          <w:sz w:val="22"/>
          <w:szCs w:val="22"/>
        </w:rPr>
        <w:t xml:space="preserve">Aug </w:t>
      </w:r>
      <w:proofErr w:type="gramStart"/>
      <w:r w:rsidRPr="00435717">
        <w:rPr>
          <w:rFonts w:asciiTheme="minorHAnsi" w:hAnsiTheme="minorHAnsi" w:cstheme="minorHAnsi"/>
          <w:iCs/>
          <w:sz w:val="22"/>
          <w:szCs w:val="22"/>
        </w:rPr>
        <w:t>27-30</w:t>
      </w:r>
      <w:proofErr w:type="gramEnd"/>
      <w:r w:rsidRPr="00435717">
        <w:rPr>
          <w:rFonts w:asciiTheme="minorHAnsi" w:hAnsiTheme="minorHAnsi" w:cstheme="minorHAnsi"/>
          <w:iCs/>
          <w:sz w:val="22"/>
          <w:szCs w:val="22"/>
        </w:rPr>
        <w:t xml:space="preserve"> 2019      </w:t>
      </w:r>
      <w:r>
        <w:rPr>
          <w:rFonts w:asciiTheme="minorHAnsi" w:hAnsiTheme="minorHAnsi" w:cstheme="minorHAnsi"/>
          <w:iCs/>
          <w:sz w:val="22"/>
          <w:szCs w:val="22"/>
        </w:rPr>
        <w:t>Special session organizer</w:t>
      </w:r>
      <w:r w:rsidRPr="00435717">
        <w:rPr>
          <w:rFonts w:asciiTheme="minorHAnsi" w:hAnsiTheme="minorHAnsi" w:cstheme="minorHAnsi"/>
          <w:iCs/>
          <w:sz w:val="22"/>
          <w:szCs w:val="22"/>
        </w:rPr>
        <w:t xml:space="preserve"> and present</w:t>
      </w:r>
      <w:r>
        <w:rPr>
          <w:rFonts w:asciiTheme="minorHAnsi" w:hAnsiTheme="minorHAnsi" w:cstheme="minorHAnsi"/>
          <w:iCs/>
          <w:sz w:val="22"/>
          <w:szCs w:val="22"/>
        </w:rPr>
        <w:t>er,</w:t>
      </w:r>
      <w:r w:rsidR="00FC726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35717">
        <w:rPr>
          <w:rFonts w:asciiTheme="minorHAnsi" w:hAnsiTheme="minorHAnsi" w:cstheme="minorHAnsi"/>
          <w:iCs/>
          <w:sz w:val="22"/>
          <w:szCs w:val="22"/>
        </w:rPr>
        <w:t>59</w:t>
      </w:r>
      <w:r w:rsidRPr="00435717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 w:rsidR="00FC726C">
        <w:rPr>
          <w:rFonts w:asciiTheme="minorHAnsi" w:hAnsiTheme="minorHAnsi" w:cstheme="minorHAnsi"/>
          <w:iCs/>
          <w:sz w:val="22"/>
          <w:szCs w:val="22"/>
        </w:rPr>
        <w:t xml:space="preserve"> congress of ERSA, Lyon, France</w:t>
      </w:r>
    </w:p>
    <w:p w14:paraId="40511310" w14:textId="2DEFCE25" w:rsidR="00A82020" w:rsidRDefault="00A82020" w:rsidP="00435717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March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13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2019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A82020">
        <w:rPr>
          <w:rFonts w:asciiTheme="minorHAnsi" w:hAnsiTheme="minorHAnsi" w:cstheme="minorHAnsi"/>
          <w:iCs/>
          <w:sz w:val="22"/>
          <w:szCs w:val="22"/>
        </w:rPr>
        <w:t>Principal Organizer, Member of sci</w:t>
      </w:r>
      <w:r>
        <w:rPr>
          <w:rFonts w:asciiTheme="minorHAnsi" w:hAnsiTheme="minorHAnsi" w:cstheme="minorHAnsi"/>
          <w:iCs/>
          <w:sz w:val="22"/>
          <w:szCs w:val="22"/>
        </w:rPr>
        <w:t xml:space="preserve">entific and steering committees in the </w:t>
      </w:r>
      <w:r w:rsidRPr="00A82020">
        <w:rPr>
          <w:rFonts w:asciiTheme="minorHAnsi" w:hAnsiTheme="minorHAnsi" w:cstheme="minorHAnsi"/>
          <w:iCs/>
          <w:sz w:val="22"/>
          <w:szCs w:val="22"/>
        </w:rPr>
        <w:t>Second Conference on the Mediterranean</w:t>
      </w:r>
      <w:r>
        <w:rPr>
          <w:rFonts w:asciiTheme="minorHAnsi" w:hAnsiTheme="minorHAnsi" w:cstheme="minorHAnsi"/>
          <w:iCs/>
          <w:sz w:val="22"/>
          <w:szCs w:val="22"/>
        </w:rPr>
        <w:t>, IDC Herzliya.</w:t>
      </w:r>
    </w:p>
    <w:p w14:paraId="71AA50EF" w14:textId="0F3E9BBE" w:rsidR="00A82020" w:rsidRDefault="00A013EE" w:rsidP="00A013EE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May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2018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A013EE">
        <w:rPr>
          <w:rFonts w:asciiTheme="minorHAnsi" w:hAnsiTheme="minorHAnsi" w:cstheme="minorHAnsi"/>
          <w:iCs/>
          <w:sz w:val="22"/>
          <w:szCs w:val="22"/>
        </w:rPr>
        <w:t>Principal Organizer, Member of scient</w:t>
      </w:r>
      <w:r>
        <w:rPr>
          <w:rFonts w:asciiTheme="minorHAnsi" w:hAnsiTheme="minorHAnsi" w:cstheme="minorHAnsi"/>
          <w:iCs/>
          <w:sz w:val="22"/>
          <w:szCs w:val="22"/>
        </w:rPr>
        <w:t xml:space="preserve">ific and steering committees in the </w:t>
      </w:r>
      <w:r w:rsidRPr="00A013EE">
        <w:rPr>
          <w:rFonts w:asciiTheme="minorHAnsi" w:hAnsiTheme="minorHAnsi" w:cstheme="minorHAnsi"/>
          <w:iCs/>
          <w:sz w:val="22"/>
          <w:szCs w:val="22"/>
        </w:rPr>
        <w:t>Mediterranean: Natural, Strategic and Economic Resource</w:t>
      </w:r>
      <w:r>
        <w:rPr>
          <w:rFonts w:asciiTheme="minorHAnsi" w:hAnsiTheme="minorHAnsi" w:cstheme="minorHAnsi"/>
          <w:iCs/>
          <w:sz w:val="22"/>
          <w:szCs w:val="22"/>
        </w:rPr>
        <w:t xml:space="preserve"> conference, IDC Herzliya.</w:t>
      </w:r>
    </w:p>
    <w:p w14:paraId="3E31956F" w14:textId="593B4A91" w:rsidR="00A013EE" w:rsidRDefault="00A013EE" w:rsidP="00A013EE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Feb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26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2018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A013EE">
        <w:rPr>
          <w:rFonts w:asciiTheme="minorHAnsi" w:hAnsiTheme="minorHAnsi" w:cstheme="minorHAnsi"/>
          <w:iCs/>
          <w:sz w:val="22"/>
          <w:szCs w:val="22"/>
        </w:rPr>
        <w:t>Principal Organizer, Member of sci</w:t>
      </w:r>
      <w:r>
        <w:rPr>
          <w:rFonts w:asciiTheme="minorHAnsi" w:hAnsiTheme="minorHAnsi" w:cstheme="minorHAnsi"/>
          <w:iCs/>
          <w:sz w:val="22"/>
          <w:szCs w:val="22"/>
        </w:rPr>
        <w:t xml:space="preserve">entific and steering committees, </w:t>
      </w:r>
      <w:r w:rsidRPr="00A013EE">
        <w:rPr>
          <w:rFonts w:asciiTheme="minorHAnsi" w:hAnsiTheme="minorHAnsi" w:cstheme="minorHAnsi"/>
          <w:iCs/>
          <w:sz w:val="22"/>
          <w:szCs w:val="22"/>
        </w:rPr>
        <w:t>Paper presentation</w:t>
      </w:r>
      <w:r>
        <w:rPr>
          <w:rFonts w:asciiTheme="minorHAnsi" w:hAnsiTheme="minorHAnsi" w:cstheme="minorHAnsi"/>
          <w:iCs/>
          <w:sz w:val="22"/>
          <w:szCs w:val="22"/>
        </w:rPr>
        <w:t xml:space="preserve"> in the </w:t>
      </w:r>
      <w:r w:rsidRPr="00A013EE">
        <w:rPr>
          <w:rFonts w:asciiTheme="minorHAnsi" w:hAnsiTheme="minorHAnsi" w:cstheme="minorHAnsi"/>
          <w:iCs/>
          <w:sz w:val="22"/>
          <w:szCs w:val="22"/>
        </w:rPr>
        <w:t>Ecosystem services in Israel: from theory to practice</w:t>
      </w:r>
      <w:r>
        <w:rPr>
          <w:rFonts w:asciiTheme="minorHAnsi" w:hAnsiTheme="minorHAnsi" w:cstheme="minorHAnsi"/>
          <w:iCs/>
          <w:sz w:val="22"/>
          <w:szCs w:val="22"/>
        </w:rPr>
        <w:t xml:space="preserve"> conference, IDC Herzliya.</w:t>
      </w:r>
    </w:p>
    <w:p w14:paraId="5D4773AE" w14:textId="7CFF7C05" w:rsidR="00BA3456" w:rsidRDefault="0070763B" w:rsidP="00BA3456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Jul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10-11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2017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BA3456">
        <w:rPr>
          <w:rFonts w:asciiTheme="minorHAnsi" w:hAnsiTheme="minorHAnsi" w:cstheme="minorHAnsi"/>
          <w:iCs/>
          <w:sz w:val="22"/>
          <w:szCs w:val="22"/>
        </w:rPr>
        <w:t xml:space="preserve">Two sessions organizer, </w:t>
      </w:r>
      <w:r w:rsidR="00BA3456" w:rsidRPr="00BA3456">
        <w:rPr>
          <w:rFonts w:asciiTheme="minorHAnsi" w:hAnsiTheme="minorHAnsi" w:cstheme="minorHAnsi"/>
          <w:iCs/>
          <w:sz w:val="22"/>
          <w:szCs w:val="22"/>
        </w:rPr>
        <w:t>ISEES’ annual conference</w:t>
      </w:r>
      <w:r w:rsidR="00BA3456">
        <w:rPr>
          <w:rFonts w:asciiTheme="minorHAnsi" w:hAnsiTheme="minorHAnsi" w:cstheme="minorHAnsi"/>
          <w:iCs/>
          <w:sz w:val="22"/>
          <w:szCs w:val="22"/>
        </w:rPr>
        <w:t>, IDC Herzliya.</w:t>
      </w:r>
    </w:p>
    <w:p w14:paraId="6B2E7263" w14:textId="22EC5218" w:rsidR="005447EA" w:rsidRDefault="005447EA" w:rsidP="005447EA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Nov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9-10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2015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5447EA">
        <w:rPr>
          <w:rFonts w:asciiTheme="minorHAnsi" w:hAnsiTheme="minorHAnsi" w:cstheme="minorHAnsi"/>
          <w:iCs/>
          <w:sz w:val="22"/>
          <w:szCs w:val="22"/>
        </w:rPr>
        <w:t>Principal Organizer, Member of sci</w:t>
      </w:r>
      <w:r>
        <w:rPr>
          <w:rFonts w:asciiTheme="minorHAnsi" w:hAnsiTheme="minorHAnsi" w:cstheme="minorHAnsi"/>
          <w:iCs/>
          <w:sz w:val="22"/>
          <w:szCs w:val="22"/>
        </w:rPr>
        <w:t>entific and steering committees in the</w:t>
      </w:r>
      <w:r w:rsidRPr="005447EA">
        <w:rPr>
          <w:rFonts w:cs="Times New Roman"/>
          <w:sz w:val="20"/>
          <w:szCs w:val="20"/>
        </w:rPr>
        <w:t xml:space="preserve"> </w:t>
      </w:r>
      <w:r w:rsidRPr="005447EA">
        <w:rPr>
          <w:rFonts w:asciiTheme="minorHAnsi" w:hAnsiTheme="minorHAnsi" w:cstheme="minorHAnsi"/>
          <w:iCs/>
          <w:sz w:val="22"/>
          <w:szCs w:val="22"/>
        </w:rPr>
        <w:t>1st Science Based Management of Marine and Coastal Resources convention</w:t>
      </w:r>
      <w:r>
        <w:rPr>
          <w:rFonts w:asciiTheme="minorHAnsi" w:hAnsiTheme="minorHAnsi" w:cstheme="minorHAnsi"/>
          <w:iCs/>
          <w:sz w:val="22"/>
          <w:szCs w:val="22"/>
        </w:rPr>
        <w:t>, University of Haifa.</w:t>
      </w:r>
    </w:p>
    <w:p w14:paraId="099E8F4E" w14:textId="01F13665" w:rsidR="005447EA" w:rsidRDefault="005447EA" w:rsidP="005447EA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Oct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12-14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2015</w:t>
      </w:r>
      <w:r>
        <w:rPr>
          <w:rFonts w:asciiTheme="minorHAnsi" w:hAnsiTheme="minorHAnsi" w:cstheme="minorHAnsi"/>
          <w:iCs/>
          <w:sz w:val="22"/>
          <w:szCs w:val="22"/>
        </w:rPr>
        <w:tab/>
        <w:t>Session organizer in the Annual Conference o</w:t>
      </w:r>
      <w:r w:rsidRPr="005447EA">
        <w:rPr>
          <w:rFonts w:asciiTheme="minorHAnsi" w:hAnsiTheme="minorHAnsi" w:cstheme="minorHAnsi"/>
          <w:iCs/>
          <w:sz w:val="22"/>
          <w:szCs w:val="22"/>
        </w:rPr>
        <w:t xml:space="preserve">f The Israel Society </w:t>
      </w:r>
      <w:r>
        <w:rPr>
          <w:rFonts w:asciiTheme="minorHAnsi" w:hAnsiTheme="minorHAnsi" w:cstheme="minorHAnsi"/>
          <w:iCs/>
          <w:sz w:val="22"/>
          <w:szCs w:val="22"/>
        </w:rPr>
        <w:t>o</w:t>
      </w:r>
      <w:r w:rsidRPr="005447EA">
        <w:rPr>
          <w:rFonts w:asciiTheme="minorHAnsi" w:hAnsiTheme="minorHAnsi" w:cstheme="minorHAnsi"/>
          <w:iCs/>
          <w:sz w:val="22"/>
          <w:szCs w:val="22"/>
        </w:rPr>
        <w:t xml:space="preserve">f Ecology 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5447EA">
        <w:rPr>
          <w:rFonts w:asciiTheme="minorHAnsi" w:hAnsiTheme="minorHAnsi" w:cstheme="minorHAnsi"/>
          <w:iCs/>
          <w:sz w:val="22"/>
          <w:szCs w:val="22"/>
        </w:rPr>
        <w:t>nd Environmental Sciences</w:t>
      </w:r>
      <w:r>
        <w:rPr>
          <w:rFonts w:asciiTheme="minorHAnsi" w:hAnsiTheme="minorHAnsi" w:cstheme="minorHAnsi"/>
          <w:iCs/>
          <w:sz w:val="22"/>
          <w:szCs w:val="22"/>
        </w:rPr>
        <w:t>, the Hebrew University.</w:t>
      </w:r>
    </w:p>
    <w:p w14:paraId="16381E5B" w14:textId="419D7D12" w:rsidR="005447EA" w:rsidRDefault="005447EA" w:rsidP="00B63CDB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Sep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13-15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2015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5447EA">
        <w:rPr>
          <w:rFonts w:asciiTheme="minorHAnsi" w:hAnsiTheme="minorHAnsi" w:cstheme="minorHAnsi"/>
          <w:iCs/>
          <w:sz w:val="22"/>
          <w:szCs w:val="22"/>
        </w:rPr>
        <w:t>Member of sc</w:t>
      </w:r>
      <w:r w:rsidR="00B63CDB">
        <w:rPr>
          <w:rFonts w:asciiTheme="minorHAnsi" w:hAnsiTheme="minorHAnsi" w:cstheme="minorHAnsi"/>
          <w:iCs/>
          <w:sz w:val="22"/>
          <w:szCs w:val="22"/>
        </w:rPr>
        <w:t xml:space="preserve">ientific and steering committee in the </w:t>
      </w:r>
      <w:r w:rsidR="00B63CDB" w:rsidRPr="00B63CDB">
        <w:rPr>
          <w:rFonts w:asciiTheme="minorHAnsi" w:hAnsiTheme="minorHAnsi" w:cstheme="minorHAnsi"/>
          <w:iCs/>
          <w:sz w:val="22"/>
          <w:szCs w:val="22"/>
        </w:rPr>
        <w:t>17</w:t>
      </w:r>
      <w:r w:rsidR="00B63CDB" w:rsidRPr="00B63CDB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 w:rsidR="00B63CDB" w:rsidRPr="00B63CDB">
        <w:rPr>
          <w:rFonts w:asciiTheme="minorHAnsi" w:hAnsiTheme="minorHAnsi" w:cstheme="minorHAnsi"/>
          <w:iCs/>
          <w:sz w:val="22"/>
          <w:szCs w:val="22"/>
        </w:rPr>
        <w:t xml:space="preserve"> Annual BIOECON Conference</w:t>
      </w:r>
      <w:r w:rsidR="00B63CDB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B63CDB" w:rsidRPr="00B63CDB">
        <w:rPr>
          <w:rFonts w:asciiTheme="minorHAnsi" w:hAnsiTheme="minorHAnsi" w:cstheme="minorHAnsi"/>
          <w:iCs/>
          <w:sz w:val="22"/>
          <w:szCs w:val="22"/>
        </w:rPr>
        <w:t>Cambridge,</w:t>
      </w:r>
      <w:r w:rsidR="00B63C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63CDB" w:rsidRPr="00B63CDB">
        <w:rPr>
          <w:rFonts w:asciiTheme="minorHAnsi" w:hAnsiTheme="minorHAnsi" w:cstheme="minorHAnsi"/>
          <w:iCs/>
          <w:sz w:val="22"/>
          <w:szCs w:val="22"/>
        </w:rPr>
        <w:t>United Kingdom</w:t>
      </w:r>
      <w:r w:rsidR="00B63CDB">
        <w:rPr>
          <w:rFonts w:asciiTheme="minorHAnsi" w:hAnsiTheme="minorHAnsi" w:cstheme="minorHAnsi"/>
          <w:iCs/>
          <w:sz w:val="22"/>
          <w:szCs w:val="22"/>
        </w:rPr>
        <w:t>.</w:t>
      </w:r>
    </w:p>
    <w:p w14:paraId="7C1B6278" w14:textId="6F30ED86" w:rsidR="00B63CDB" w:rsidRDefault="00B63CDB" w:rsidP="00B63CDB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B63CDB">
        <w:rPr>
          <w:rFonts w:asciiTheme="minorHAnsi" w:hAnsiTheme="minorHAnsi" w:cstheme="minorHAnsi"/>
          <w:iCs/>
          <w:sz w:val="22"/>
          <w:szCs w:val="22"/>
        </w:rPr>
        <w:t xml:space="preserve">Sep </w:t>
      </w:r>
      <w:proofErr w:type="gramStart"/>
      <w:r w:rsidRPr="00B63CDB">
        <w:rPr>
          <w:rFonts w:asciiTheme="minorHAnsi" w:hAnsiTheme="minorHAnsi" w:cstheme="minorHAnsi"/>
          <w:iCs/>
          <w:sz w:val="22"/>
          <w:szCs w:val="22"/>
        </w:rPr>
        <w:t>14</w:t>
      </w:r>
      <w:proofErr w:type="gramEnd"/>
      <w:r w:rsidRPr="00B63CDB">
        <w:rPr>
          <w:rFonts w:asciiTheme="minorHAnsi" w:hAnsiTheme="minorHAnsi" w:cstheme="minorHAnsi"/>
          <w:iCs/>
          <w:sz w:val="22"/>
          <w:szCs w:val="22"/>
        </w:rPr>
        <w:t xml:space="preserve"> 2014</w:t>
      </w:r>
      <w:r w:rsidRPr="00B63CDB">
        <w:rPr>
          <w:rFonts w:asciiTheme="minorHAnsi" w:hAnsiTheme="minorHAnsi" w:cstheme="minorHAnsi"/>
          <w:iCs/>
          <w:sz w:val="22"/>
          <w:szCs w:val="22"/>
        </w:rPr>
        <w:tab/>
        <w:t xml:space="preserve">Principal Organizer, Member of scientific and steering committees </w:t>
      </w:r>
      <w:r>
        <w:rPr>
          <w:rFonts w:asciiTheme="minorHAnsi" w:hAnsiTheme="minorHAnsi" w:cstheme="minorHAnsi"/>
          <w:iCs/>
          <w:sz w:val="22"/>
          <w:szCs w:val="22"/>
        </w:rPr>
        <w:t>in t</w:t>
      </w:r>
      <w:r w:rsidRPr="00B63CDB">
        <w:rPr>
          <w:rFonts w:asciiTheme="minorHAnsi" w:hAnsiTheme="minorHAnsi" w:cstheme="minorHAnsi"/>
          <w:iCs/>
          <w:sz w:val="22"/>
          <w:szCs w:val="22"/>
        </w:rPr>
        <w:t>he Israeli Mediterranean: The Management Aspect, University of Haifa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1F893E8A" w14:textId="1F27F835" w:rsidR="00B63CDB" w:rsidRDefault="00435717" w:rsidP="00435717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June 2010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435717">
        <w:rPr>
          <w:rFonts w:asciiTheme="minorHAnsi" w:hAnsiTheme="minorHAnsi" w:cstheme="minorHAnsi"/>
          <w:iCs/>
          <w:sz w:val="22"/>
          <w:szCs w:val="22"/>
        </w:rPr>
        <w:t>Presenter and principal organizer</w:t>
      </w:r>
      <w:r>
        <w:rPr>
          <w:rFonts w:asciiTheme="minorHAnsi" w:hAnsiTheme="minorHAnsi" w:cstheme="minorHAnsi"/>
          <w:iCs/>
          <w:sz w:val="22"/>
          <w:szCs w:val="22"/>
        </w:rPr>
        <w:t xml:space="preserve"> in the </w:t>
      </w:r>
      <w:r w:rsidRPr="00435717">
        <w:rPr>
          <w:rFonts w:asciiTheme="minorHAnsi" w:hAnsiTheme="minorHAnsi" w:cstheme="minorHAnsi"/>
          <w:iCs/>
          <w:sz w:val="22"/>
          <w:szCs w:val="22"/>
        </w:rPr>
        <w:t>Environmental and social aspects of biodiversity preservation policy</w:t>
      </w:r>
      <w:r>
        <w:rPr>
          <w:rFonts w:asciiTheme="minorHAnsi" w:hAnsiTheme="minorHAnsi" w:cstheme="minorHAnsi"/>
          <w:iCs/>
          <w:sz w:val="22"/>
          <w:szCs w:val="22"/>
        </w:rPr>
        <w:t>, university of Haifa.</w:t>
      </w:r>
    </w:p>
    <w:p w14:paraId="10120A76" w14:textId="7A152375" w:rsidR="00435717" w:rsidRPr="00B63CDB" w:rsidRDefault="00435717" w:rsidP="00435717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Feb 2007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435717">
        <w:rPr>
          <w:rFonts w:asciiTheme="minorHAnsi" w:hAnsiTheme="minorHAnsi" w:cstheme="minorHAnsi"/>
          <w:iCs/>
          <w:sz w:val="22"/>
          <w:szCs w:val="22"/>
        </w:rPr>
        <w:t>Presenter and principal organizer</w:t>
      </w:r>
      <w:r>
        <w:rPr>
          <w:rFonts w:asciiTheme="minorHAnsi" w:hAnsiTheme="minorHAnsi" w:cstheme="minorHAnsi"/>
          <w:iCs/>
          <w:sz w:val="22"/>
          <w:szCs w:val="22"/>
        </w:rPr>
        <w:t xml:space="preserve"> in </w:t>
      </w:r>
      <w:r w:rsidRPr="00435717">
        <w:rPr>
          <w:rFonts w:asciiTheme="minorHAnsi" w:hAnsiTheme="minorHAnsi" w:cstheme="minorHAnsi"/>
          <w:iCs/>
          <w:sz w:val="22"/>
          <w:szCs w:val="22"/>
        </w:rPr>
        <w:t>Bi-National Workshop Netherlands-Israel, "Management of Conflicts between Conservation and Agriculture"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35717">
        <w:rPr>
          <w:rFonts w:asciiTheme="minorHAnsi" w:hAnsiTheme="minorHAnsi" w:cstheme="minorHAnsi"/>
          <w:iCs/>
          <w:sz w:val="22"/>
          <w:szCs w:val="22"/>
        </w:rPr>
        <w:t>Kibbutz Bet-Oren, Israel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30C47D16" w14:textId="305285AA" w:rsidR="00BA3456" w:rsidRDefault="005447EA" w:rsidP="005447EA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1553617" w14:textId="77777777" w:rsidR="00A82020" w:rsidRDefault="00A82020" w:rsidP="00A82020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</w:p>
    <w:p w14:paraId="155C7394" w14:textId="77777777" w:rsidR="00A82020" w:rsidRPr="00A82020" w:rsidRDefault="00A82020" w:rsidP="00A82020">
      <w:pPr>
        <w:bidi w:val="0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</w:p>
    <w:p w14:paraId="35F33CD5" w14:textId="5BC4A829" w:rsidR="001A007C" w:rsidRDefault="00F76E73" w:rsidP="0046758E">
      <w:pPr>
        <w:pStyle w:val="Heading3"/>
        <w:spacing w:before="0" w:after="120"/>
        <w:ind w:left="-425" w:firstLine="425"/>
        <w:jc w:val="both"/>
        <w:rPr>
          <w:rFonts w:asciiTheme="minorHAnsi" w:hAnsiTheme="minorHAnsi" w:cstheme="minorHAnsi"/>
          <w:b w:val="0"/>
          <w:bCs w:val="0"/>
          <w:iCs/>
          <w:sz w:val="22"/>
          <w:szCs w:val="22"/>
          <w:u w:val="single"/>
          <w:lang w:val="en-US"/>
        </w:rPr>
      </w:pPr>
      <w:r w:rsidRPr="00DE0694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>Reports</w:t>
      </w:r>
    </w:p>
    <w:p w14:paraId="4F71798A" w14:textId="66D6995C" w:rsidR="001A007C" w:rsidRDefault="001A007C" w:rsidP="001A007C">
      <w:pPr>
        <w:numPr>
          <w:ilvl w:val="0"/>
          <w:numId w:val="14"/>
        </w:numPr>
        <w:bidi w:val="0"/>
        <w:spacing w:after="120" w:line="280" w:lineRule="atLeast"/>
        <w:ind w:left="142" w:hanging="426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Shiri Zemah Shamir</w:t>
      </w:r>
      <w:r w:rsidRPr="001A00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Yoav Peled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Israel Gev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(2019)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provision services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. Chapter for the Israel’s National Ecosystem Assessment Program (the ‘</w:t>
      </w:r>
      <w:proofErr w:type="spellStart"/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Maarag</w:t>
      </w:r>
      <w:proofErr w:type="spellEnd"/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’), funded by the </w:t>
      </w:r>
      <w:r w:rsidRPr="001A007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Israel Academy of Sciences and Humanities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(Hebrew).</w:t>
      </w:r>
    </w:p>
    <w:p w14:paraId="4F508BE2" w14:textId="77777777" w:rsidR="001A007C" w:rsidRPr="001A007C" w:rsidRDefault="001A007C" w:rsidP="001A007C">
      <w:pPr>
        <w:numPr>
          <w:ilvl w:val="0"/>
          <w:numId w:val="14"/>
        </w:numPr>
        <w:bidi w:val="0"/>
        <w:spacing w:after="120" w:line="280" w:lineRule="atLeast"/>
        <w:ind w:left="142" w:hanging="426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A00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Shiri Zemah shamir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Gideon Gal, Mordechai Shechter, Alvaro Israel, Yoav Peled, Eyal Ofir, Dafna Ben Yousef (2017), Economic Valuation of the Israeli Mediterranean Sea. (Final research report). Report submitted to Yad </w:t>
      </w:r>
      <w:proofErr w:type="spellStart"/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Hanadiv</w:t>
      </w:r>
      <w:proofErr w:type="spellEnd"/>
      <w:r w:rsidRPr="001A007C">
        <w:rPr>
          <w:rFonts w:asciiTheme="minorHAnsi" w:eastAsia="Calibri" w:hAnsiTheme="minorHAnsi" w:cs="Times New Roman"/>
          <w:sz w:val="22"/>
          <w:szCs w:val="22"/>
          <w:rtl/>
          <w:lang w:eastAsia="en-US"/>
        </w:rPr>
        <w:t xml:space="preserve">.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</w:t>
      </w:r>
    </w:p>
    <w:p w14:paraId="60133464" w14:textId="2DCC9140" w:rsidR="001A007C" w:rsidRDefault="001A007C" w:rsidP="001A007C">
      <w:pPr>
        <w:numPr>
          <w:ilvl w:val="0"/>
          <w:numId w:val="14"/>
        </w:numPr>
        <w:bidi w:val="0"/>
        <w:spacing w:after="120" w:line="280" w:lineRule="atLeast"/>
        <w:ind w:left="142" w:hanging="426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Shiri Zemah Shamir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Mordechai Shechter, Alvaro Israel, Yoav Peled (201</w:t>
      </w:r>
      <w:r w:rsidR="00A91BF4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). 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Analysis of the impact of fossil fuels utilization on marine ecosystem services flows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Report submitted to the Israeli Ministry of Energy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bookmarkEnd w:id="0"/>
    <w:p w14:paraId="5BCDD19E" w14:textId="77777777" w:rsidR="001A007C" w:rsidRDefault="001A007C" w:rsidP="001A007C">
      <w:pPr>
        <w:numPr>
          <w:ilvl w:val="0"/>
          <w:numId w:val="14"/>
        </w:numPr>
        <w:bidi w:val="0"/>
        <w:spacing w:after="120" w:line="280" w:lineRule="atLeast"/>
        <w:ind w:left="142" w:hanging="426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Amit Dolev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7C37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Shiri Zemah Shamir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Naama 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Tesler,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Ben </w:t>
      </w:r>
      <w:proofErr w:type="spellStart"/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Rozenberg</w:t>
      </w:r>
      <w:proofErr w:type="spellEnd"/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2015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Ecological and Economic aspects of grazing management in buffer zone</w:t>
      </w:r>
      <w:r w:rsidR="004704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Report submitted to </w:t>
      </w:r>
      <w:r w:rsidR="0047042F" w:rsidRPr="001A007C">
        <w:rPr>
          <w:rFonts w:asciiTheme="minorHAnsi" w:eastAsia="Calibri" w:hAnsiTheme="minorHAnsi" w:cstheme="minorHAnsi"/>
          <w:sz w:val="22"/>
          <w:szCs w:val="22"/>
          <w:lang w:eastAsia="en-US"/>
        </w:rPr>
        <w:t>Ministry of Environmental Protection</w:t>
      </w:r>
      <w:r w:rsidR="004704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(Hebrew).</w:t>
      </w:r>
    </w:p>
    <w:p w14:paraId="3EB88BE8" w14:textId="77777777" w:rsidR="002F17C0" w:rsidRDefault="002F17C0" w:rsidP="008E15D0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724"/>
        <w:rPr>
          <w:rFonts w:asciiTheme="minorHAnsi" w:hAnsiTheme="minorHAnsi" w:cstheme="minorBidi"/>
          <w:sz w:val="22"/>
          <w:szCs w:val="22"/>
          <w:lang w:val="en-US"/>
        </w:rPr>
      </w:pPr>
    </w:p>
    <w:p w14:paraId="63D3B7FC" w14:textId="77777777" w:rsidR="008E15D0" w:rsidRPr="00ED6B04" w:rsidRDefault="008E15D0" w:rsidP="008E15D0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724"/>
        <w:rPr>
          <w:rFonts w:asciiTheme="minorHAnsi" w:hAnsiTheme="minorHAnsi" w:cstheme="minorBidi"/>
          <w:sz w:val="22"/>
          <w:szCs w:val="22"/>
          <w:rtl/>
          <w:lang w:val="en-US"/>
        </w:rPr>
      </w:pPr>
    </w:p>
    <w:p w14:paraId="76129C35" w14:textId="77777777" w:rsidR="00ED6B04" w:rsidRDefault="00ED6B04" w:rsidP="00716350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69EE3E57" w14:textId="5D37EB8A" w:rsidR="00A33A89" w:rsidRDefault="00716350" w:rsidP="0046758E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Popular Communication </w:t>
      </w:r>
    </w:p>
    <w:p w14:paraId="38891966" w14:textId="10AA2F04" w:rsidR="00716350" w:rsidRDefault="00716350" w:rsidP="001277C9">
      <w:pPr>
        <w:pStyle w:val="NormalParL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Interview in ‘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Zavit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for educators’, on environmental economics. </w:t>
      </w:r>
      <w:hyperlink r:id="rId10" w:history="1">
        <w:r w:rsidRPr="00D51DE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https://education.zavit.org.il/newsletter/%D7%93%D7%A8-%D7%A9%D7%99%D7%A8%D7%99-%D7%A6%D7%9E%D7%97-%D7%A9%D7%9E%D7%99%D7%A8/</w:t>
        </w:r>
      </w:hyperlink>
    </w:p>
    <w:p w14:paraId="76BFF1AF" w14:textId="3A8EEC15" w:rsidR="00716350" w:rsidRDefault="00716350" w:rsidP="001277C9">
      <w:pPr>
        <w:pStyle w:val="NormalParL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 minutes interview in 103FM, ‘think well’ about the winning of Nordhaus in the Nobel prize and an opinion paper on this subject</w:t>
      </w:r>
      <w:r w:rsidR="001277C9">
        <w:rPr>
          <w:rFonts w:asciiTheme="minorHAnsi" w:hAnsiTheme="minorHAnsi" w:cstheme="minorHAnsi"/>
          <w:sz w:val="22"/>
          <w:szCs w:val="22"/>
          <w:lang w:val="en-US"/>
        </w:rPr>
        <w:t xml:space="preserve"> in WALLA FINANCE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1277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1" w:history="1">
        <w:r w:rsidR="001277C9" w:rsidRPr="00D51DE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https://103fm.maariv.co.il/programs/media.aspx?ZrqvnVq=HHEGHI&amp;c41t4nzVQ=FGM</w:t>
        </w:r>
      </w:hyperlink>
    </w:p>
    <w:p w14:paraId="1803C031" w14:textId="559770F6" w:rsidR="001277C9" w:rsidRDefault="001277C9" w:rsidP="001277C9">
      <w:pPr>
        <w:pStyle w:val="NormalParL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Interview in the Marker, </w:t>
      </w:r>
      <w:r>
        <w:rPr>
          <w:rFonts w:asciiTheme="minorHAnsi" w:hAnsiTheme="minorHAnsi" w:cstheme="minorBidi"/>
          <w:sz w:val="22"/>
          <w:szCs w:val="22"/>
          <w:lang w:val="en-US"/>
        </w:rPr>
        <w:t xml:space="preserve">on the economic valuation of the </w:t>
      </w:r>
      <w:r w:rsidRPr="001277C9">
        <w:rPr>
          <w:rFonts w:asciiTheme="minorHAnsi" w:hAnsiTheme="minorHAnsi" w:cstheme="minorBidi"/>
          <w:sz w:val="22"/>
          <w:szCs w:val="22"/>
          <w:lang w:val="en-US"/>
        </w:rPr>
        <w:t>Israeli Mediterranean</w:t>
      </w:r>
      <w:r>
        <w:rPr>
          <w:rFonts w:asciiTheme="minorHAnsi" w:hAnsiTheme="minorHAnsi" w:cstheme="minorBidi"/>
          <w:sz w:val="22"/>
          <w:szCs w:val="22"/>
          <w:lang w:val="en-US"/>
        </w:rPr>
        <w:t xml:space="preserve"> Sea. </w:t>
      </w:r>
      <w:hyperlink r:id="rId12" w:history="1">
        <w:r w:rsidRPr="00D51DE2">
          <w:rPr>
            <w:rStyle w:val="Hyperlink"/>
            <w:rFonts w:asciiTheme="minorHAnsi" w:hAnsiTheme="minorHAnsi" w:cstheme="minorBidi"/>
            <w:sz w:val="22"/>
            <w:szCs w:val="22"/>
            <w:lang w:val="en-US"/>
          </w:rPr>
          <w:t>http://www.zavit.org.il/wp-content/uploads/2018/05/%D7%97%D7%95%D7%A3-%D7%A0%D7%A7%D7%99-%D7%93%D7%94-%D7%9E%D7%A8%D7%A7%D7%A8.gif</w:t>
        </w:r>
      </w:hyperlink>
    </w:p>
    <w:p w14:paraId="0C1773E2" w14:textId="77777777" w:rsidR="001277C9" w:rsidRPr="001277C9" w:rsidRDefault="001277C9" w:rsidP="001277C9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Bidi"/>
          <w:sz w:val="22"/>
          <w:szCs w:val="22"/>
          <w:lang w:val="en-US"/>
        </w:rPr>
      </w:pPr>
    </w:p>
    <w:p w14:paraId="12B7A242" w14:textId="77777777" w:rsidR="001277C9" w:rsidRPr="00716350" w:rsidRDefault="001277C9" w:rsidP="00716350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14:paraId="73DA7624" w14:textId="77777777" w:rsidR="004E0A85" w:rsidRPr="005F6911" w:rsidRDefault="004E0A85" w:rsidP="004E0A85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357" w:right="561"/>
        <w:rPr>
          <w:rFonts w:asciiTheme="minorHAnsi" w:hAnsiTheme="minorHAnsi" w:cs="David"/>
          <w:color w:val="FF0000"/>
          <w:sz w:val="22"/>
          <w:szCs w:val="22"/>
          <w:u w:val="single"/>
          <w:lang w:val="en-US"/>
        </w:rPr>
      </w:pPr>
    </w:p>
    <w:p w14:paraId="1EF34634" w14:textId="77777777" w:rsidR="004E0A85" w:rsidRPr="005F6911" w:rsidRDefault="004E0A85" w:rsidP="004E0A85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spacing w:after="120"/>
        <w:ind w:left="357" w:right="561"/>
        <w:jc w:val="center"/>
        <w:rPr>
          <w:rFonts w:asciiTheme="minorHAnsi" w:hAnsiTheme="minorHAnsi" w:cs="David"/>
          <w:color w:val="FF0000"/>
          <w:sz w:val="22"/>
          <w:szCs w:val="22"/>
          <w:u w:val="single"/>
          <w:rtl/>
          <w:lang w:val="en-US"/>
        </w:rPr>
      </w:pPr>
    </w:p>
    <w:sectPr w:rsidR="004E0A85" w:rsidRPr="005F69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6927" w14:textId="77777777" w:rsidR="007E0791" w:rsidRDefault="007E0791" w:rsidP="00A153E3">
      <w:r>
        <w:separator/>
      </w:r>
    </w:p>
  </w:endnote>
  <w:endnote w:type="continuationSeparator" w:id="0">
    <w:p w14:paraId="4E32C4A2" w14:textId="77777777" w:rsidR="007E0791" w:rsidRDefault="007E0791" w:rsidP="00A1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605A8" w14:textId="77777777" w:rsidR="007E0791" w:rsidRDefault="007E0791" w:rsidP="00A153E3">
      <w:r>
        <w:separator/>
      </w:r>
    </w:p>
  </w:footnote>
  <w:footnote w:type="continuationSeparator" w:id="0">
    <w:p w14:paraId="6CC2A9D9" w14:textId="77777777" w:rsidR="007E0791" w:rsidRDefault="007E0791" w:rsidP="00A1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1FF"/>
    <w:multiLevelType w:val="hybridMultilevel"/>
    <w:tmpl w:val="AD004C46"/>
    <w:lvl w:ilvl="0" w:tplc="906C0A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759"/>
    <w:multiLevelType w:val="hybridMultilevel"/>
    <w:tmpl w:val="C8608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E31"/>
    <w:multiLevelType w:val="hybridMultilevel"/>
    <w:tmpl w:val="992EE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513B3"/>
    <w:multiLevelType w:val="hybridMultilevel"/>
    <w:tmpl w:val="00540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3038"/>
    <w:multiLevelType w:val="hybridMultilevel"/>
    <w:tmpl w:val="E45C1868"/>
    <w:lvl w:ilvl="0" w:tplc="D6F8A5D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FB6BC0"/>
    <w:multiLevelType w:val="hybridMultilevel"/>
    <w:tmpl w:val="096AA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DD57159"/>
    <w:multiLevelType w:val="hybridMultilevel"/>
    <w:tmpl w:val="7EB6A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87DE9"/>
    <w:multiLevelType w:val="hybridMultilevel"/>
    <w:tmpl w:val="66F2C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67C6D"/>
    <w:multiLevelType w:val="hybridMultilevel"/>
    <w:tmpl w:val="8F52C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200F7"/>
    <w:multiLevelType w:val="hybridMultilevel"/>
    <w:tmpl w:val="61EC33A6"/>
    <w:lvl w:ilvl="0" w:tplc="CEC4DD8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8D83D70"/>
    <w:multiLevelType w:val="hybridMultilevel"/>
    <w:tmpl w:val="7BBE9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4600"/>
    <w:multiLevelType w:val="hybridMultilevel"/>
    <w:tmpl w:val="3C2A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D24EF"/>
    <w:multiLevelType w:val="hybridMultilevel"/>
    <w:tmpl w:val="2392E09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9A1487B"/>
    <w:multiLevelType w:val="multilevel"/>
    <w:tmpl w:val="F648E29C"/>
    <w:lvl w:ilvl="0">
      <w:start w:val="202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1"/>
      <w:numFmt w:val="decimal"/>
      <w:lvlText w:val="%1-2021"/>
      <w:lvlJc w:val="left"/>
      <w:pPr>
        <w:ind w:left="134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9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4" w:hanging="1800"/>
      </w:pPr>
      <w:rPr>
        <w:rFonts w:hint="default"/>
      </w:rPr>
    </w:lvl>
  </w:abstractNum>
  <w:abstractNum w:abstractNumId="14" w15:restartNumberingAfterBreak="0">
    <w:nsid w:val="659725C5"/>
    <w:multiLevelType w:val="hybridMultilevel"/>
    <w:tmpl w:val="016A837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293369B"/>
    <w:multiLevelType w:val="hybridMultilevel"/>
    <w:tmpl w:val="1DD03E98"/>
    <w:lvl w:ilvl="0" w:tplc="CEC4DD8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7C521ACC"/>
    <w:multiLevelType w:val="hybridMultilevel"/>
    <w:tmpl w:val="3670F012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7DEB7738"/>
    <w:multiLevelType w:val="hybridMultilevel"/>
    <w:tmpl w:val="DDEE9EEC"/>
    <w:lvl w:ilvl="0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7"/>
  </w:num>
  <w:num w:numId="7">
    <w:abstractNumId w:val="10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FC"/>
    <w:rsid w:val="00014FF7"/>
    <w:rsid w:val="00021180"/>
    <w:rsid w:val="00030EF3"/>
    <w:rsid w:val="0007373B"/>
    <w:rsid w:val="000818E4"/>
    <w:rsid w:val="000A36CB"/>
    <w:rsid w:val="000B6995"/>
    <w:rsid w:val="000E5269"/>
    <w:rsid w:val="000E6147"/>
    <w:rsid w:val="001277C9"/>
    <w:rsid w:val="00127D89"/>
    <w:rsid w:val="00136033"/>
    <w:rsid w:val="001409F5"/>
    <w:rsid w:val="00144991"/>
    <w:rsid w:val="00150791"/>
    <w:rsid w:val="00152E32"/>
    <w:rsid w:val="00172C22"/>
    <w:rsid w:val="00184E30"/>
    <w:rsid w:val="001A007C"/>
    <w:rsid w:val="001C54F0"/>
    <w:rsid w:val="001E61FC"/>
    <w:rsid w:val="001F66A4"/>
    <w:rsid w:val="00224197"/>
    <w:rsid w:val="00241160"/>
    <w:rsid w:val="00250C65"/>
    <w:rsid w:val="00252DC0"/>
    <w:rsid w:val="002649FA"/>
    <w:rsid w:val="0027052F"/>
    <w:rsid w:val="00283570"/>
    <w:rsid w:val="002A38AF"/>
    <w:rsid w:val="002F17C0"/>
    <w:rsid w:val="002F2CC6"/>
    <w:rsid w:val="003323F4"/>
    <w:rsid w:val="003644CE"/>
    <w:rsid w:val="00372B99"/>
    <w:rsid w:val="003B44D5"/>
    <w:rsid w:val="003D4869"/>
    <w:rsid w:val="003F1C84"/>
    <w:rsid w:val="003F215F"/>
    <w:rsid w:val="003F45DD"/>
    <w:rsid w:val="00417D9B"/>
    <w:rsid w:val="00427D6F"/>
    <w:rsid w:val="0043015A"/>
    <w:rsid w:val="00435717"/>
    <w:rsid w:val="004452FE"/>
    <w:rsid w:val="0046758E"/>
    <w:rsid w:val="0047042F"/>
    <w:rsid w:val="004713ED"/>
    <w:rsid w:val="00476965"/>
    <w:rsid w:val="004938B2"/>
    <w:rsid w:val="004C64E1"/>
    <w:rsid w:val="004D6854"/>
    <w:rsid w:val="004E0A85"/>
    <w:rsid w:val="005244A8"/>
    <w:rsid w:val="005447EA"/>
    <w:rsid w:val="005644B8"/>
    <w:rsid w:val="005A07A8"/>
    <w:rsid w:val="005B0800"/>
    <w:rsid w:val="005B0DD9"/>
    <w:rsid w:val="005D2A8D"/>
    <w:rsid w:val="005F38F0"/>
    <w:rsid w:val="005F6911"/>
    <w:rsid w:val="0061012F"/>
    <w:rsid w:val="006101A3"/>
    <w:rsid w:val="006153CF"/>
    <w:rsid w:val="00620D8B"/>
    <w:rsid w:val="00622706"/>
    <w:rsid w:val="00630DC3"/>
    <w:rsid w:val="00642CEC"/>
    <w:rsid w:val="0065191A"/>
    <w:rsid w:val="00654B8B"/>
    <w:rsid w:val="00663353"/>
    <w:rsid w:val="00675710"/>
    <w:rsid w:val="00676E9D"/>
    <w:rsid w:val="006B17FB"/>
    <w:rsid w:val="006D476F"/>
    <w:rsid w:val="006D6206"/>
    <w:rsid w:val="006F3099"/>
    <w:rsid w:val="006F4600"/>
    <w:rsid w:val="00704C24"/>
    <w:rsid w:val="00705E25"/>
    <w:rsid w:val="0070763B"/>
    <w:rsid w:val="007117FC"/>
    <w:rsid w:val="00712A6B"/>
    <w:rsid w:val="00716350"/>
    <w:rsid w:val="0074655E"/>
    <w:rsid w:val="00760FF5"/>
    <w:rsid w:val="0077293B"/>
    <w:rsid w:val="007920B1"/>
    <w:rsid w:val="007931DE"/>
    <w:rsid w:val="007C07B3"/>
    <w:rsid w:val="007C375E"/>
    <w:rsid w:val="007C578C"/>
    <w:rsid w:val="007E0791"/>
    <w:rsid w:val="007E0DDD"/>
    <w:rsid w:val="007E189D"/>
    <w:rsid w:val="007E5AA3"/>
    <w:rsid w:val="007F7987"/>
    <w:rsid w:val="00802BA3"/>
    <w:rsid w:val="00834A51"/>
    <w:rsid w:val="00873C3A"/>
    <w:rsid w:val="00877FE1"/>
    <w:rsid w:val="00882DCD"/>
    <w:rsid w:val="00891ED6"/>
    <w:rsid w:val="00897B7A"/>
    <w:rsid w:val="008B65F3"/>
    <w:rsid w:val="008E15D0"/>
    <w:rsid w:val="00913C78"/>
    <w:rsid w:val="00947E27"/>
    <w:rsid w:val="009762FC"/>
    <w:rsid w:val="00993865"/>
    <w:rsid w:val="009B358F"/>
    <w:rsid w:val="009C540F"/>
    <w:rsid w:val="009F2500"/>
    <w:rsid w:val="009F2A1D"/>
    <w:rsid w:val="009F3F90"/>
    <w:rsid w:val="00A013EE"/>
    <w:rsid w:val="00A03232"/>
    <w:rsid w:val="00A153E3"/>
    <w:rsid w:val="00A2177B"/>
    <w:rsid w:val="00A33A89"/>
    <w:rsid w:val="00A3677B"/>
    <w:rsid w:val="00A464FB"/>
    <w:rsid w:val="00A82020"/>
    <w:rsid w:val="00A91BF4"/>
    <w:rsid w:val="00A9278E"/>
    <w:rsid w:val="00AA1359"/>
    <w:rsid w:val="00AE2811"/>
    <w:rsid w:val="00AF1E6F"/>
    <w:rsid w:val="00AF2366"/>
    <w:rsid w:val="00B40D3D"/>
    <w:rsid w:val="00B41C74"/>
    <w:rsid w:val="00B52D9A"/>
    <w:rsid w:val="00B63CDB"/>
    <w:rsid w:val="00BA3456"/>
    <w:rsid w:val="00BA6698"/>
    <w:rsid w:val="00BB7D96"/>
    <w:rsid w:val="00BD1571"/>
    <w:rsid w:val="00BD34D6"/>
    <w:rsid w:val="00BD5D15"/>
    <w:rsid w:val="00BF4E7B"/>
    <w:rsid w:val="00BF5F95"/>
    <w:rsid w:val="00C3380C"/>
    <w:rsid w:val="00C35281"/>
    <w:rsid w:val="00C42DF3"/>
    <w:rsid w:val="00C4669D"/>
    <w:rsid w:val="00C472A7"/>
    <w:rsid w:val="00C513D6"/>
    <w:rsid w:val="00C97C2A"/>
    <w:rsid w:val="00CF7EE6"/>
    <w:rsid w:val="00D30745"/>
    <w:rsid w:val="00D63DE9"/>
    <w:rsid w:val="00D71F35"/>
    <w:rsid w:val="00D848F6"/>
    <w:rsid w:val="00DB2264"/>
    <w:rsid w:val="00DE1107"/>
    <w:rsid w:val="00DE23FC"/>
    <w:rsid w:val="00E14B79"/>
    <w:rsid w:val="00E52DFC"/>
    <w:rsid w:val="00E62F58"/>
    <w:rsid w:val="00EB09B8"/>
    <w:rsid w:val="00EC40DE"/>
    <w:rsid w:val="00ED0FA0"/>
    <w:rsid w:val="00ED6B04"/>
    <w:rsid w:val="00EF042B"/>
    <w:rsid w:val="00F006E6"/>
    <w:rsid w:val="00F05255"/>
    <w:rsid w:val="00F23A2B"/>
    <w:rsid w:val="00F4121B"/>
    <w:rsid w:val="00F676D7"/>
    <w:rsid w:val="00F72C95"/>
    <w:rsid w:val="00F76E73"/>
    <w:rsid w:val="00FA4C83"/>
    <w:rsid w:val="00FA5174"/>
    <w:rsid w:val="00FC14B6"/>
    <w:rsid w:val="00FC6392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B250"/>
  <w15:docId w15:val="{93CD5BC6-CC88-4E01-8A88-DB6C5D64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20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F76E73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L">
    <w:name w:val="NormalParL"/>
    <w:rsid w:val="009762FC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val="en-GB" w:eastAsia="he-IL"/>
    </w:rPr>
  </w:style>
  <w:style w:type="paragraph" w:styleId="BodyText">
    <w:name w:val="Body Text"/>
    <w:basedOn w:val="Normal"/>
    <w:link w:val="BodyTextChar"/>
    <w:rsid w:val="009762FC"/>
    <w:pPr>
      <w:spacing w:after="120"/>
    </w:pPr>
    <w:rPr>
      <w:szCs w:val="26"/>
    </w:rPr>
  </w:style>
  <w:style w:type="character" w:customStyle="1" w:styleId="BodyTextChar">
    <w:name w:val="Body Text Char"/>
    <w:basedOn w:val="DefaultParagraphFont"/>
    <w:link w:val="BodyText"/>
    <w:rsid w:val="009762FC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Footer">
    <w:name w:val="footer"/>
    <w:basedOn w:val="Normal"/>
    <w:link w:val="FooterChar"/>
    <w:semiHidden/>
    <w:rsid w:val="00BB7D96"/>
    <w:pPr>
      <w:tabs>
        <w:tab w:val="center" w:pos="4320"/>
        <w:tab w:val="right" w:pos="8640"/>
      </w:tabs>
      <w:bidi w:val="0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BB7D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B7D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706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06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6"/>
    <w:rPr>
      <w:rFonts w:ascii="Tahoma" w:eastAsia="Times New Roman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014FF7"/>
    <w:pPr>
      <w:ind w:left="720"/>
      <w:contextualSpacing/>
    </w:pPr>
  </w:style>
  <w:style w:type="table" w:styleId="TableGrid">
    <w:name w:val="Table Grid"/>
    <w:basedOn w:val="TableNormal"/>
    <w:uiPriority w:val="59"/>
    <w:rsid w:val="00B5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49F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53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3E3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A153E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F76E73"/>
    <w:rPr>
      <w:rFonts w:ascii="Arial" w:eastAsia="Times New Roman" w:hAnsi="Arial" w:cs="Arial"/>
      <w:b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i.zemahshamir@idc.ac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vit.org.il/wp-content/uploads/2018/05/%D7%97%D7%95%D7%A3-%D7%A0%D7%A7%D7%99-%D7%93%D7%94-%D7%9E%D7%A8%D7%A7%D7%A8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3fm.maariv.co.il/programs/media.aspx?ZrqvnVq=HHEGHI&amp;c41t4nzVQ=FG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zavit.org.il/newsletter/%D7%93%D7%A8-%D7%A9%D7%99%D7%A8%D7%99-%D7%A6%D7%9E%D7%97-%D7%A9%D7%9E%D7%99%D7%A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Shiri_Zemah_Sham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BC25-E67D-4BFF-AF5C-613B5851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3430</Words>
  <Characters>17151</Characters>
  <Application>Microsoft Office Word</Application>
  <DocSecurity>0</DocSecurity>
  <Lines>142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IDC</Company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Patchornik</dc:creator>
  <cp:keywords/>
  <dc:description/>
  <cp:lastModifiedBy>Shiri Zemah Shamir</cp:lastModifiedBy>
  <cp:revision>14</cp:revision>
  <cp:lastPrinted>2020-06-03T17:33:00Z</cp:lastPrinted>
  <dcterms:created xsi:type="dcterms:W3CDTF">2020-07-26T13:47:00Z</dcterms:created>
  <dcterms:modified xsi:type="dcterms:W3CDTF">2020-10-06T09:34:00Z</dcterms:modified>
</cp:coreProperties>
</file>